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F8" w:rsidRDefault="00A24FF8" w:rsidP="009425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81501C" w:rsidRPr="00401E36" w:rsidRDefault="003D15F5" w:rsidP="009425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401E36">
        <w:rPr>
          <w:rFonts w:ascii="Times New Roman" w:hAnsi="Times New Roman" w:cs="Times New Roman"/>
          <w:b/>
          <w:sz w:val="28"/>
          <w:szCs w:val="28"/>
          <w:lang w:eastAsia="bg-BG"/>
        </w:rPr>
        <w:t>ОБЩИНСКА ИЗБИРАТЕЛНА КОМИСИЯ – ХАРМАНЛИ</w:t>
      </w:r>
    </w:p>
    <w:p w:rsidR="003D15F5" w:rsidRPr="001D361E" w:rsidRDefault="00281CAD" w:rsidP="003D15F5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D36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ПРОТОКОЛ №3</w:t>
      </w:r>
      <w:r w:rsidR="00986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</w:p>
    <w:p w:rsidR="003D15F5" w:rsidRPr="00401E36" w:rsidRDefault="009B5F74" w:rsidP="003D15F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проведено</w:t>
      </w:r>
      <w:r w:rsidR="00A56C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заседание на ОИК-Харманли на 2</w:t>
      </w:r>
      <w:r w:rsidR="00986CD8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DC4000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.10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.2015  год. </w:t>
      </w:r>
    </w:p>
    <w:p w:rsidR="003D15F5" w:rsidRPr="003A2C1B" w:rsidRDefault="00B7041E" w:rsidP="000027D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Днес,</w:t>
      </w:r>
      <w:r w:rsidR="00071DDA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56C6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986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DC4000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.10.</w:t>
      </w:r>
      <w:r w:rsidR="003D15F5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2015</w:t>
      </w:r>
      <w:r w:rsidR="00F91E57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в 1</w:t>
      </w:r>
      <w:r w:rsidR="00521050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00 часа се проведе заседание на ОИК-Харманли за</w:t>
      </w:r>
      <w:r w:rsidR="000027D7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провеждане на изборите за общински съветници, кметове на общи</w:t>
      </w:r>
      <w:r w:rsidR="000A39AD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ни/районни и кметове на кметства и национален референдум на 25.10.2015</w:t>
      </w:r>
      <w:r w:rsidR="000A39AD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Присъстваха: </w:t>
      </w:r>
      <w:r w:rsidR="003D15F5" w:rsidRP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Наталия Димитрова Петкова, Минка Маринова Костова</w:t>
      </w:r>
      <w:r w:rsidR="003D15F5" w:rsidRPr="003A2C1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, </w:t>
      </w:r>
      <w:r w:rsidR="000027D7" w:rsidRP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Йорданка Трендафилова Христова</w:t>
      </w:r>
      <w:r w:rsidR="003D15F5" w:rsidRP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="00411020" w:rsidRP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A39AD" w:rsidRP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Никола Севов Колев, </w:t>
      </w:r>
      <w:r w:rsidR="00032B95" w:rsidRP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Росица Колева Дичева,</w:t>
      </w:r>
      <w:r w:rsidR="003D15F5" w:rsidRPr="003A2C1B">
        <w:rPr>
          <w:rFonts w:ascii="Times New Roman" w:hAnsi="Times New Roman" w:cs="Times New Roman"/>
          <w:b/>
        </w:rPr>
        <w:t xml:space="preserve"> </w:t>
      </w:r>
      <w:r w:rsidR="003D15F5" w:rsidRP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A39AD" w:rsidRP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Димка Господинова Стаматова</w:t>
      </w:r>
      <w:r w:rsidR="00A767F9" w:rsidRP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Стани</w:t>
      </w:r>
      <w:r w:rsidR="000A39AD" w:rsidRP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слав Михов Желев</w:t>
      </w:r>
      <w:r w:rsid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Иван Дамянов Иванов и Ваня </w:t>
      </w:r>
      <w:proofErr w:type="spellStart"/>
      <w:r w:rsid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Въкова</w:t>
      </w:r>
      <w:proofErr w:type="spellEnd"/>
      <w:r w:rsid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Еджиева</w:t>
      </w:r>
      <w:proofErr w:type="spellEnd"/>
      <w:r w:rsid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F96A35" w:rsidRDefault="004540F4" w:rsidP="00F96A3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401E36">
        <w:rPr>
          <w:rFonts w:ascii="Times New Roman" w:hAnsi="Times New Roman" w:cs="Times New Roman"/>
          <w:sz w:val="28"/>
          <w:szCs w:val="28"/>
          <w:lang w:eastAsia="bg-BG"/>
        </w:rPr>
        <w:t>Заседанието протече при следния дневен ред:</w:t>
      </w:r>
    </w:p>
    <w:p w:rsidR="00F96A35" w:rsidRPr="00F96A35" w:rsidRDefault="00F96A35" w:rsidP="00F96A3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b/>
          <w:sz w:val="28"/>
          <w:szCs w:val="28"/>
          <w:lang w:val="en-US" w:eastAsia="bg-BG"/>
        </w:rPr>
        <w:t>1.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 Вземане на решение за промени в състава на СИК 26330000</w:t>
      </w:r>
      <w:r>
        <w:rPr>
          <w:rFonts w:ascii="Times New Roman" w:hAnsi="Times New Roman" w:cs="Times New Roman"/>
          <w:sz w:val="28"/>
          <w:szCs w:val="28"/>
          <w:lang w:eastAsia="bg-BG"/>
        </w:rPr>
        <w:t>8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 по пред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F96A35">
        <w:rPr>
          <w:rFonts w:ascii="Times New Roman" w:hAnsi="Times New Roman" w:cs="Times New Roman"/>
          <w:sz w:val="28"/>
          <w:szCs w:val="28"/>
          <w:lang w:eastAsia="bg-BG"/>
        </w:rPr>
        <w:t>ложение</w:t>
      </w:r>
      <w:proofErr w:type="spellEnd"/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 на партия </w:t>
      </w:r>
      <w:proofErr w:type="gramStart"/>
      <w:r w:rsidRPr="00F96A35">
        <w:rPr>
          <w:rFonts w:ascii="Times New Roman" w:hAnsi="Times New Roman" w:cs="Times New Roman"/>
          <w:sz w:val="28"/>
          <w:szCs w:val="28"/>
          <w:lang w:eastAsia="bg-BG"/>
        </w:rPr>
        <w:t>,,ДВИЖЕНИЕ</w:t>
      </w:r>
      <w:proofErr w:type="gramEnd"/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 ЗА ПРАВА И СВОБОДИ“ с вх.№</w:t>
      </w:r>
      <w:r>
        <w:rPr>
          <w:rFonts w:ascii="Times New Roman" w:hAnsi="Times New Roman" w:cs="Times New Roman"/>
          <w:sz w:val="28"/>
          <w:szCs w:val="28"/>
          <w:lang w:eastAsia="bg-BG"/>
        </w:rPr>
        <w:t>36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>/</w:t>
      </w:r>
      <w:r>
        <w:rPr>
          <w:rFonts w:ascii="Times New Roman" w:hAnsi="Times New Roman" w:cs="Times New Roman"/>
          <w:sz w:val="28"/>
          <w:szCs w:val="28"/>
          <w:lang w:eastAsia="bg-BG"/>
        </w:rPr>
        <w:t>21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>.10.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>2015г.</w:t>
      </w:r>
    </w:p>
    <w:p w:rsidR="00F96A35" w:rsidRPr="00F96A35" w:rsidRDefault="00F96A35" w:rsidP="0094250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sz w:val="28"/>
          <w:szCs w:val="28"/>
          <w:lang w:eastAsia="bg-BG"/>
        </w:rPr>
        <w:t>С вх.№</w:t>
      </w:r>
      <w:r w:rsidR="0094250B">
        <w:rPr>
          <w:rFonts w:ascii="Times New Roman" w:hAnsi="Times New Roman" w:cs="Times New Roman"/>
          <w:sz w:val="28"/>
          <w:szCs w:val="28"/>
          <w:lang w:eastAsia="bg-BG"/>
        </w:rPr>
        <w:t>36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>/</w:t>
      </w:r>
      <w:r w:rsidR="0094250B">
        <w:rPr>
          <w:rFonts w:ascii="Times New Roman" w:hAnsi="Times New Roman" w:cs="Times New Roman"/>
          <w:sz w:val="28"/>
          <w:szCs w:val="28"/>
          <w:lang w:eastAsia="bg-BG"/>
        </w:rPr>
        <w:t>21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.10.2015г. на ОИК </w:t>
      </w:r>
      <w:r w:rsidR="0094250B">
        <w:rPr>
          <w:rFonts w:ascii="Times New Roman" w:hAnsi="Times New Roman" w:cs="Times New Roman"/>
          <w:sz w:val="28"/>
          <w:szCs w:val="28"/>
          <w:lang w:eastAsia="bg-BG"/>
        </w:rPr>
        <w:t xml:space="preserve">Харманли 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>е постъпило предложение от партия ,,ДВИЖЕНИЕ ЗА ПРАВА И СВОБОДИ“ за смяна в състава на СИК 26330000</w:t>
      </w:r>
      <w:r w:rsidR="0094250B">
        <w:rPr>
          <w:rFonts w:ascii="Times New Roman" w:hAnsi="Times New Roman" w:cs="Times New Roman"/>
          <w:sz w:val="28"/>
          <w:szCs w:val="28"/>
          <w:lang w:eastAsia="bg-BG"/>
        </w:rPr>
        <w:t xml:space="preserve">8 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>за Община Харманли.</w:t>
      </w:r>
    </w:p>
    <w:p w:rsidR="00F96A35" w:rsidRPr="00F96A35" w:rsidRDefault="00F96A35" w:rsidP="0094250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На основание чл.87, ал.1, т.1 и т.5, т.6 от ИК ОИК-Харманли с 9 гласа „за“ прие следното </w:t>
      </w:r>
    </w:p>
    <w:p w:rsidR="00F96A35" w:rsidRPr="00F96A35" w:rsidRDefault="0094250B" w:rsidP="0094250B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№208</w:t>
      </w:r>
    </w:p>
    <w:p w:rsidR="00F96A35" w:rsidRPr="00F96A35" w:rsidRDefault="00F96A35" w:rsidP="0094250B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b/>
          <w:sz w:val="28"/>
          <w:szCs w:val="28"/>
          <w:lang w:eastAsia="bg-BG"/>
        </w:rPr>
        <w:t>Харманли, 2</w:t>
      </w:r>
      <w:r w:rsidR="0094250B">
        <w:rPr>
          <w:rFonts w:ascii="Times New Roman" w:hAnsi="Times New Roman" w:cs="Times New Roman"/>
          <w:b/>
          <w:sz w:val="28"/>
          <w:szCs w:val="28"/>
          <w:lang w:eastAsia="bg-BG"/>
        </w:rPr>
        <w:t>2</w:t>
      </w:r>
      <w:r w:rsidRPr="00F96A35">
        <w:rPr>
          <w:rFonts w:ascii="Times New Roman" w:hAnsi="Times New Roman" w:cs="Times New Roman"/>
          <w:b/>
          <w:sz w:val="28"/>
          <w:szCs w:val="28"/>
          <w:lang w:eastAsia="bg-BG"/>
        </w:rPr>
        <w:t>.10.2015г.</w:t>
      </w:r>
    </w:p>
    <w:p w:rsidR="00F96A35" w:rsidRPr="00F96A35" w:rsidRDefault="00F96A35" w:rsidP="0094250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 Промени в състава на СИК 26330000</w:t>
      </w:r>
      <w:r w:rsidR="0094250B">
        <w:rPr>
          <w:rFonts w:ascii="Times New Roman" w:hAnsi="Times New Roman" w:cs="Times New Roman"/>
          <w:sz w:val="28"/>
          <w:szCs w:val="28"/>
          <w:lang w:eastAsia="bg-BG"/>
        </w:rPr>
        <w:t>8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94250B">
        <w:rPr>
          <w:rFonts w:ascii="Times New Roman" w:hAnsi="Times New Roman" w:cs="Times New Roman"/>
          <w:sz w:val="28"/>
          <w:szCs w:val="28"/>
          <w:lang w:eastAsia="bg-BG"/>
        </w:rPr>
        <w:t xml:space="preserve">в община Харманли </w:t>
      </w:r>
      <w:proofErr w:type="spellStart"/>
      <w:r w:rsidR="0094250B">
        <w:rPr>
          <w:rFonts w:ascii="Times New Roman" w:hAnsi="Times New Roman" w:cs="Times New Roman"/>
          <w:sz w:val="28"/>
          <w:szCs w:val="28"/>
          <w:lang w:eastAsia="bg-BG"/>
        </w:rPr>
        <w:t>по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>предложение</w:t>
      </w:r>
      <w:proofErr w:type="spellEnd"/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 на партия ,,ДВИЖ</w:t>
      </w:r>
      <w:r w:rsidR="0094250B">
        <w:rPr>
          <w:rFonts w:ascii="Times New Roman" w:hAnsi="Times New Roman" w:cs="Times New Roman"/>
          <w:sz w:val="28"/>
          <w:szCs w:val="28"/>
          <w:lang w:eastAsia="bg-BG"/>
        </w:rPr>
        <w:t>ЕНИЕ ЗА ПРАВА И СВОБОДИ“ с вх.№36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>/</w:t>
      </w:r>
      <w:r w:rsidR="0094250B">
        <w:rPr>
          <w:rFonts w:ascii="Times New Roman" w:hAnsi="Times New Roman" w:cs="Times New Roman"/>
          <w:sz w:val="28"/>
          <w:szCs w:val="28"/>
          <w:lang w:eastAsia="bg-BG"/>
        </w:rPr>
        <w:t xml:space="preserve"> 21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.10.2015г.  </w:t>
      </w:r>
    </w:p>
    <w:p w:rsidR="0094250B" w:rsidRDefault="0094250B" w:rsidP="0094250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0B">
        <w:rPr>
          <w:rFonts w:ascii="Times New Roman" w:hAnsi="Times New Roman" w:cs="Times New Roman"/>
          <w:sz w:val="28"/>
          <w:szCs w:val="28"/>
          <w:lang w:eastAsia="bg-BG"/>
        </w:rPr>
        <w:t>С вх.№36/21.10.2015г. на ОИК Харманли е постъпило предложение от партия ,,ДВИЖЕНИЕ ЗА ПРАВА И СВОБОДИ“ за смяна в състава на СИК 263300008 за Община Харманли.</w:t>
      </w:r>
    </w:p>
    <w:p w:rsidR="00A24FF8" w:rsidRDefault="00F96A35" w:rsidP="00A24FF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и на основание чл.87, ал.1, т.1 и т.5, т.6 от ИК ОИК Харманли с 9 гласа „за“  </w:t>
      </w:r>
      <w:r w:rsidR="00A24FF8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F96A35" w:rsidRPr="00F96A35" w:rsidRDefault="00F96A35" w:rsidP="00A24FF8">
      <w:pPr>
        <w:shd w:val="clear" w:color="auto" w:fill="FEFEFE"/>
        <w:spacing w:before="100" w:beforeAutospacing="1" w:after="100" w:afterAutospacing="1" w:line="270" w:lineRule="atLeast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b/>
          <w:sz w:val="28"/>
          <w:szCs w:val="28"/>
          <w:lang w:eastAsia="bg-BG"/>
        </w:rPr>
        <w:t>РЕШИ: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2099"/>
        <w:gridCol w:w="2524"/>
        <w:gridCol w:w="2297"/>
        <w:gridCol w:w="2686"/>
      </w:tblGrid>
      <w:tr w:rsidR="00234F83" w:rsidRPr="00F96A35" w:rsidTr="008C2E1F">
        <w:tc>
          <w:tcPr>
            <w:tcW w:w="2099" w:type="dxa"/>
          </w:tcPr>
          <w:p w:rsidR="00F96A35" w:rsidRPr="00F96A35" w:rsidRDefault="00F96A35" w:rsidP="00F96A35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524" w:type="dxa"/>
          </w:tcPr>
          <w:p w:rsidR="00F96A35" w:rsidRPr="00F96A35" w:rsidRDefault="00F96A35" w:rsidP="00F96A35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F96A35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2297" w:type="dxa"/>
          </w:tcPr>
          <w:p w:rsidR="00F96A35" w:rsidRPr="00F96A35" w:rsidRDefault="00F96A35" w:rsidP="00F96A35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86" w:type="dxa"/>
          </w:tcPr>
          <w:p w:rsidR="00F96A35" w:rsidRPr="00F96A35" w:rsidRDefault="00F96A35" w:rsidP="00F96A35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F96A35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НАЗНАЧАВА</w:t>
            </w:r>
          </w:p>
        </w:tc>
      </w:tr>
      <w:tr w:rsidR="00234F83" w:rsidRPr="00F96A35" w:rsidTr="008C2E1F">
        <w:tc>
          <w:tcPr>
            <w:tcW w:w="2099" w:type="dxa"/>
          </w:tcPr>
          <w:p w:rsidR="00F96A35" w:rsidRPr="00F96A35" w:rsidRDefault="00F96A35" w:rsidP="00F96A35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F96A35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2524" w:type="dxa"/>
          </w:tcPr>
          <w:p w:rsidR="00F96A35" w:rsidRPr="00F96A35" w:rsidRDefault="00F96A35" w:rsidP="00F96A35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F96A35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  <w:tc>
          <w:tcPr>
            <w:tcW w:w="2297" w:type="dxa"/>
          </w:tcPr>
          <w:p w:rsidR="00F96A35" w:rsidRPr="00F96A35" w:rsidRDefault="00F96A35" w:rsidP="00F96A35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F96A35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686" w:type="dxa"/>
          </w:tcPr>
          <w:p w:rsidR="00F96A35" w:rsidRPr="00F96A35" w:rsidRDefault="00F96A35" w:rsidP="00F96A35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F96A35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</w:tr>
      <w:tr w:rsidR="00234F83" w:rsidRPr="00F96A35" w:rsidTr="008C2E1F">
        <w:trPr>
          <w:trHeight w:val="930"/>
        </w:trPr>
        <w:tc>
          <w:tcPr>
            <w:tcW w:w="2099" w:type="dxa"/>
          </w:tcPr>
          <w:p w:rsidR="00F96A35" w:rsidRPr="00F96A35" w:rsidRDefault="00F96A35" w:rsidP="00F96A35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  <w:p w:rsidR="00F96A35" w:rsidRPr="00F96A35" w:rsidRDefault="00F96A35" w:rsidP="0094250B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F96A3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СИК </w:t>
            </w:r>
            <w:r w:rsidRPr="00F96A3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lastRenderedPageBreak/>
              <w:t>26330000</w:t>
            </w:r>
            <w:r w:rsidR="0094250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2524" w:type="dxa"/>
          </w:tcPr>
          <w:p w:rsidR="00F96A35" w:rsidRPr="00F96A35" w:rsidRDefault="0094250B" w:rsidP="000A4EDF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lastRenderedPageBreak/>
              <w:t>Тюркан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Мюмюн Хасан</w:t>
            </w:r>
            <w:r w:rsidR="00F96A35" w:rsidRPr="00F96A3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</w:t>
            </w:r>
            <w:r w:rsidR="00F96A35" w:rsidRPr="00F96A3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ЕГН: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2297" w:type="dxa"/>
          </w:tcPr>
          <w:p w:rsidR="00F96A35" w:rsidRPr="00F96A35" w:rsidRDefault="00F96A35" w:rsidP="00F96A35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  <w:p w:rsidR="00F96A35" w:rsidRPr="00F96A35" w:rsidRDefault="00DB4938" w:rsidP="00F96A35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686" w:type="dxa"/>
          </w:tcPr>
          <w:p w:rsidR="00F96A35" w:rsidRPr="00F96A35" w:rsidRDefault="00DB4938" w:rsidP="00234F83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Незиха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Кязимова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Мустафова</w:t>
            </w:r>
            <w:r w:rsidR="00F96A35" w:rsidRPr="00F96A3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              ЕГН: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  <w:r w:rsidR="00F96A35" w:rsidRPr="00F96A3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r w:rsidR="00F96A35" w:rsidRPr="00F96A3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lastRenderedPageBreak/>
              <w:t>тел.: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</w:tbl>
    <w:p w:rsidR="00F96A35" w:rsidRPr="00F96A35" w:rsidRDefault="00F96A35" w:rsidP="0049217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lastRenderedPageBreak/>
        <w:t>Решението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F96A35" w:rsidRPr="00F96A35" w:rsidRDefault="00F96A35" w:rsidP="0049217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   </w:t>
      </w:r>
      <w:r w:rsidRPr="00F96A3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ab/>
        <w:t>Решението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 </w:t>
      </w:r>
    </w:p>
    <w:p w:rsidR="00F96A35" w:rsidRDefault="00F96A35" w:rsidP="005210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23FDF" w:rsidRPr="00323FDF" w:rsidRDefault="00323FDF" w:rsidP="00323FD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2.</w:t>
      </w:r>
      <w:r w:rsidRPr="00323FDF">
        <w:rPr>
          <w:rFonts w:ascii="Times New Roman" w:hAnsi="Times New Roman" w:cs="Times New Roman"/>
          <w:sz w:val="28"/>
          <w:szCs w:val="28"/>
          <w:lang w:eastAsia="bg-BG"/>
        </w:rPr>
        <w:t>Вземане на решение за промени в състава на СИК 26330000</w:t>
      </w:r>
      <w:r>
        <w:rPr>
          <w:rFonts w:ascii="Times New Roman" w:hAnsi="Times New Roman" w:cs="Times New Roman"/>
          <w:sz w:val="28"/>
          <w:szCs w:val="28"/>
          <w:lang w:eastAsia="bg-BG"/>
        </w:rPr>
        <w:t>9</w:t>
      </w:r>
      <w:r w:rsidRPr="00323FDF">
        <w:rPr>
          <w:rFonts w:ascii="Times New Roman" w:hAnsi="Times New Roman" w:cs="Times New Roman"/>
          <w:sz w:val="28"/>
          <w:szCs w:val="28"/>
          <w:lang w:eastAsia="bg-BG"/>
        </w:rPr>
        <w:t>, СИК 26330001</w:t>
      </w:r>
      <w:r>
        <w:rPr>
          <w:rFonts w:ascii="Times New Roman" w:hAnsi="Times New Roman" w:cs="Times New Roman"/>
          <w:sz w:val="28"/>
          <w:szCs w:val="28"/>
          <w:lang w:eastAsia="bg-BG"/>
        </w:rPr>
        <w:t>1</w:t>
      </w:r>
      <w:r w:rsidRPr="00323FDF">
        <w:rPr>
          <w:rFonts w:ascii="Times New Roman" w:hAnsi="Times New Roman" w:cs="Times New Roman"/>
          <w:sz w:val="28"/>
          <w:szCs w:val="28"/>
          <w:lang w:eastAsia="bg-BG"/>
        </w:rPr>
        <w:t>, СИК 26330002</w:t>
      </w:r>
      <w:r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Pr="00323FDF">
        <w:rPr>
          <w:rFonts w:ascii="Times New Roman" w:hAnsi="Times New Roman" w:cs="Times New Roman"/>
          <w:sz w:val="28"/>
          <w:szCs w:val="28"/>
          <w:lang w:eastAsia="bg-BG"/>
        </w:rPr>
        <w:t>, СИК 263300024, СИК 26330002</w:t>
      </w:r>
      <w:r>
        <w:rPr>
          <w:rFonts w:ascii="Times New Roman" w:hAnsi="Times New Roman" w:cs="Times New Roman"/>
          <w:sz w:val="28"/>
          <w:szCs w:val="28"/>
          <w:lang w:eastAsia="bg-BG"/>
        </w:rPr>
        <w:t>8</w:t>
      </w:r>
      <w:r w:rsidRPr="00323FDF">
        <w:rPr>
          <w:rFonts w:ascii="Times New Roman" w:hAnsi="Times New Roman" w:cs="Times New Roman"/>
          <w:sz w:val="28"/>
          <w:szCs w:val="28"/>
          <w:lang w:eastAsia="bg-BG"/>
        </w:rPr>
        <w:t>, СИК 2633000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31, </w:t>
      </w:r>
      <w:r w:rsidRPr="00323FDF">
        <w:rPr>
          <w:rFonts w:ascii="Times New Roman" w:hAnsi="Times New Roman" w:cs="Times New Roman"/>
          <w:sz w:val="28"/>
          <w:szCs w:val="28"/>
          <w:lang w:eastAsia="bg-BG"/>
        </w:rPr>
        <w:t>СИК 26330003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4, </w:t>
      </w:r>
      <w:r w:rsidRPr="00323FDF">
        <w:rPr>
          <w:rFonts w:ascii="Times New Roman" w:hAnsi="Times New Roman" w:cs="Times New Roman"/>
          <w:sz w:val="28"/>
          <w:szCs w:val="28"/>
          <w:lang w:eastAsia="bg-BG"/>
        </w:rPr>
        <w:t>СИК 26330003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5 и </w:t>
      </w:r>
      <w:r w:rsidRPr="00323FDF">
        <w:rPr>
          <w:rFonts w:ascii="Times New Roman" w:hAnsi="Times New Roman" w:cs="Times New Roman"/>
          <w:sz w:val="28"/>
          <w:szCs w:val="28"/>
          <w:lang w:eastAsia="bg-BG"/>
        </w:rPr>
        <w:t xml:space="preserve"> СИК 2633000</w:t>
      </w:r>
      <w:r>
        <w:rPr>
          <w:rFonts w:ascii="Times New Roman" w:hAnsi="Times New Roman" w:cs="Times New Roman"/>
          <w:sz w:val="28"/>
          <w:szCs w:val="28"/>
          <w:lang w:eastAsia="bg-BG"/>
        </w:rPr>
        <w:t>45</w:t>
      </w:r>
      <w:r w:rsidRPr="00323FDF">
        <w:rPr>
          <w:rFonts w:ascii="Times New Roman" w:hAnsi="Times New Roman" w:cs="Times New Roman"/>
          <w:sz w:val="28"/>
          <w:szCs w:val="28"/>
          <w:lang w:eastAsia="bg-BG"/>
        </w:rPr>
        <w:t xml:space="preserve"> по предложение на БСП с вх.№3</w:t>
      </w:r>
      <w:r>
        <w:rPr>
          <w:rFonts w:ascii="Times New Roman" w:hAnsi="Times New Roman" w:cs="Times New Roman"/>
          <w:sz w:val="28"/>
          <w:szCs w:val="28"/>
          <w:lang w:eastAsia="bg-BG"/>
        </w:rPr>
        <w:t>8</w:t>
      </w:r>
      <w:r w:rsidRPr="00323FDF">
        <w:rPr>
          <w:rFonts w:ascii="Times New Roman" w:hAnsi="Times New Roman" w:cs="Times New Roman"/>
          <w:sz w:val="28"/>
          <w:szCs w:val="28"/>
          <w:lang w:eastAsia="bg-BG"/>
        </w:rPr>
        <w:t>/2</w:t>
      </w:r>
      <w:r>
        <w:rPr>
          <w:rFonts w:ascii="Times New Roman" w:hAnsi="Times New Roman" w:cs="Times New Roman"/>
          <w:sz w:val="28"/>
          <w:szCs w:val="28"/>
          <w:lang w:eastAsia="bg-BG"/>
        </w:rPr>
        <w:t>1</w:t>
      </w:r>
      <w:r w:rsidRPr="00323FDF">
        <w:rPr>
          <w:rFonts w:ascii="Times New Roman" w:hAnsi="Times New Roman" w:cs="Times New Roman"/>
          <w:sz w:val="28"/>
          <w:szCs w:val="28"/>
          <w:lang w:eastAsia="bg-BG"/>
        </w:rPr>
        <w:t>.10.2015г.</w:t>
      </w:r>
    </w:p>
    <w:p w:rsidR="00323FDF" w:rsidRPr="00323FDF" w:rsidRDefault="00323FDF" w:rsidP="00323FD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23FDF">
        <w:rPr>
          <w:rFonts w:ascii="Times New Roman" w:hAnsi="Times New Roman" w:cs="Times New Roman"/>
          <w:sz w:val="28"/>
          <w:szCs w:val="28"/>
          <w:lang w:eastAsia="bg-BG"/>
        </w:rPr>
        <w:t>С вх.№3</w:t>
      </w:r>
      <w:r>
        <w:rPr>
          <w:rFonts w:ascii="Times New Roman" w:hAnsi="Times New Roman" w:cs="Times New Roman"/>
          <w:sz w:val="28"/>
          <w:szCs w:val="28"/>
          <w:lang w:eastAsia="bg-BG"/>
        </w:rPr>
        <w:t>8</w:t>
      </w:r>
      <w:r w:rsidRPr="00323FDF">
        <w:rPr>
          <w:rFonts w:ascii="Times New Roman" w:hAnsi="Times New Roman" w:cs="Times New Roman"/>
          <w:sz w:val="28"/>
          <w:szCs w:val="28"/>
          <w:lang w:eastAsia="bg-BG"/>
        </w:rPr>
        <w:t>/2</w:t>
      </w:r>
      <w:r>
        <w:rPr>
          <w:rFonts w:ascii="Times New Roman" w:hAnsi="Times New Roman" w:cs="Times New Roman"/>
          <w:sz w:val="28"/>
          <w:szCs w:val="28"/>
          <w:lang w:eastAsia="bg-BG"/>
        </w:rPr>
        <w:t>1</w:t>
      </w:r>
      <w:r w:rsidRPr="00323FDF">
        <w:rPr>
          <w:rFonts w:ascii="Times New Roman" w:hAnsi="Times New Roman" w:cs="Times New Roman"/>
          <w:sz w:val="28"/>
          <w:szCs w:val="28"/>
          <w:lang w:eastAsia="bg-BG"/>
        </w:rPr>
        <w:t>.10.2015г. на ОИК е постъпило предложение от БСП за смяна в състава на СИК 263300009, СИК 263300011, СИК 263300023, СИК 263300024, СИК 263300028, СИК 263300031, СИК 263300034, СИК 263300035 и  СИК 263300045 за Община Харманли.</w:t>
      </w:r>
    </w:p>
    <w:p w:rsidR="00323FDF" w:rsidRPr="00323FDF" w:rsidRDefault="00323FDF" w:rsidP="00323FD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23FDF">
        <w:rPr>
          <w:rFonts w:ascii="Times New Roman" w:hAnsi="Times New Roman" w:cs="Times New Roman"/>
          <w:sz w:val="28"/>
          <w:szCs w:val="28"/>
          <w:lang w:eastAsia="bg-BG"/>
        </w:rPr>
        <w:t xml:space="preserve">На основание чл.87, ал.1, т.1 и т.5, т.6 от ИК ОИК-Харманли с 9 гласа „за“  прие следното </w:t>
      </w:r>
    </w:p>
    <w:p w:rsidR="00323FDF" w:rsidRPr="00323FDF" w:rsidRDefault="00323FDF" w:rsidP="00323FDF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323FDF"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№20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9</w:t>
      </w:r>
    </w:p>
    <w:p w:rsidR="00323FDF" w:rsidRPr="00323FDF" w:rsidRDefault="00323FDF" w:rsidP="00323FDF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323FDF">
        <w:rPr>
          <w:rFonts w:ascii="Times New Roman" w:hAnsi="Times New Roman" w:cs="Times New Roman"/>
          <w:b/>
          <w:sz w:val="28"/>
          <w:szCs w:val="28"/>
          <w:lang w:eastAsia="bg-BG"/>
        </w:rPr>
        <w:t>Харманли, 2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2.10.2015г.</w:t>
      </w:r>
    </w:p>
    <w:p w:rsidR="00323FDF" w:rsidRPr="00323FDF" w:rsidRDefault="00323FDF" w:rsidP="00323FD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23FDF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323FDF">
        <w:rPr>
          <w:rFonts w:ascii="Times New Roman" w:hAnsi="Times New Roman" w:cs="Times New Roman"/>
          <w:sz w:val="28"/>
          <w:szCs w:val="28"/>
          <w:lang w:eastAsia="bg-BG"/>
        </w:rPr>
        <w:t xml:space="preserve"> Промени в състава на СИК 263300009, СИК 263300011, СИК 263300023, СИК 263300024, СИК 263300028, СИК 263300031, СИК 263300034, СИК 263300035 и  СИК 263300045 в община Харманли по предложение на БСП с вх.№3</w:t>
      </w:r>
      <w:r>
        <w:rPr>
          <w:rFonts w:ascii="Times New Roman" w:hAnsi="Times New Roman" w:cs="Times New Roman"/>
          <w:sz w:val="28"/>
          <w:szCs w:val="28"/>
          <w:lang w:eastAsia="bg-BG"/>
        </w:rPr>
        <w:t>6</w:t>
      </w:r>
      <w:r w:rsidRPr="00323FDF">
        <w:rPr>
          <w:rFonts w:ascii="Times New Roman" w:hAnsi="Times New Roman" w:cs="Times New Roman"/>
          <w:sz w:val="28"/>
          <w:szCs w:val="28"/>
          <w:lang w:eastAsia="bg-BG"/>
        </w:rPr>
        <w:t>/2</w:t>
      </w:r>
      <w:r>
        <w:rPr>
          <w:rFonts w:ascii="Times New Roman" w:hAnsi="Times New Roman" w:cs="Times New Roman"/>
          <w:sz w:val="28"/>
          <w:szCs w:val="28"/>
          <w:lang w:eastAsia="bg-BG"/>
        </w:rPr>
        <w:t>1</w:t>
      </w:r>
      <w:r w:rsidRPr="00323FDF">
        <w:rPr>
          <w:rFonts w:ascii="Times New Roman" w:hAnsi="Times New Roman" w:cs="Times New Roman"/>
          <w:sz w:val="28"/>
          <w:szCs w:val="28"/>
          <w:lang w:eastAsia="bg-BG"/>
        </w:rPr>
        <w:t xml:space="preserve">.10.2015г.  </w:t>
      </w:r>
    </w:p>
    <w:p w:rsidR="00323FDF" w:rsidRPr="00323FDF" w:rsidRDefault="00323FDF" w:rsidP="00323FD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23FDF">
        <w:rPr>
          <w:rFonts w:ascii="Times New Roman" w:hAnsi="Times New Roman" w:cs="Times New Roman"/>
          <w:sz w:val="28"/>
          <w:szCs w:val="28"/>
          <w:lang w:eastAsia="bg-BG"/>
        </w:rPr>
        <w:t>С вх.№</w:t>
      </w:r>
      <w:r>
        <w:rPr>
          <w:rFonts w:ascii="Times New Roman" w:hAnsi="Times New Roman" w:cs="Times New Roman"/>
          <w:sz w:val="28"/>
          <w:szCs w:val="28"/>
          <w:lang w:eastAsia="bg-BG"/>
        </w:rPr>
        <w:t>36</w:t>
      </w:r>
      <w:r w:rsidRPr="00323FDF">
        <w:rPr>
          <w:rFonts w:ascii="Times New Roman" w:hAnsi="Times New Roman" w:cs="Times New Roman"/>
          <w:sz w:val="28"/>
          <w:szCs w:val="28"/>
          <w:lang w:eastAsia="bg-BG"/>
        </w:rPr>
        <w:t>/2</w:t>
      </w:r>
      <w:r>
        <w:rPr>
          <w:rFonts w:ascii="Times New Roman" w:hAnsi="Times New Roman" w:cs="Times New Roman"/>
          <w:sz w:val="28"/>
          <w:szCs w:val="28"/>
          <w:lang w:eastAsia="bg-BG"/>
        </w:rPr>
        <w:t>1</w:t>
      </w:r>
      <w:r w:rsidRPr="00323FDF">
        <w:rPr>
          <w:rFonts w:ascii="Times New Roman" w:hAnsi="Times New Roman" w:cs="Times New Roman"/>
          <w:sz w:val="28"/>
          <w:szCs w:val="28"/>
          <w:lang w:eastAsia="bg-BG"/>
        </w:rPr>
        <w:t>.10.2015г. на ОИК е постъпило предложение от БСП за смяна в състава на СИК 263300009, СИК 263300011, СИК 263300023, СИК 263300024, СИК 263300028, СИК 263300031, СИК 263300034, СИК 263300035 и  СИК 263300045 за Община Харманли.</w:t>
      </w:r>
    </w:p>
    <w:p w:rsidR="00323FDF" w:rsidRPr="00323FDF" w:rsidRDefault="00323FDF" w:rsidP="00323FD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23FDF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и на основание чл.87, ал.1, т.1 и т.5, т.6 от ИК ОИК-Харманли с 9 гласа „за“  </w:t>
      </w:r>
    </w:p>
    <w:p w:rsidR="00F96A35" w:rsidRPr="00323FDF" w:rsidRDefault="00323FDF" w:rsidP="00323FD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323FDF">
        <w:rPr>
          <w:rFonts w:ascii="Times New Roman" w:hAnsi="Times New Roman" w:cs="Times New Roman"/>
          <w:b/>
          <w:sz w:val="28"/>
          <w:szCs w:val="28"/>
          <w:lang w:eastAsia="bg-BG"/>
        </w:rPr>
        <w:t>РЕШИ:</w:t>
      </w:r>
    </w:p>
    <w:tbl>
      <w:tblPr>
        <w:tblW w:w="7592" w:type="dxa"/>
        <w:tblInd w:w="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2952"/>
        <w:gridCol w:w="3197"/>
      </w:tblGrid>
      <w:tr w:rsidR="00BF4764" w:rsidRPr="00BF4764" w:rsidTr="008C2E1F">
        <w:trPr>
          <w:gridBefore w:val="1"/>
          <w:wBefore w:w="1443" w:type="dxa"/>
          <w:trHeight w:val="52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4" w:rsidRPr="00BF4764" w:rsidRDefault="00BF4764" w:rsidP="00BF476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BF47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4" w:rsidRPr="00BF4764" w:rsidRDefault="00BF4764" w:rsidP="00BF476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BF47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НАЗНАЧАВА</w:t>
            </w:r>
          </w:p>
        </w:tc>
      </w:tr>
      <w:tr w:rsidR="00BF4764" w:rsidRPr="00BF4764" w:rsidTr="008C2E1F">
        <w:trPr>
          <w:trHeight w:val="25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764" w:rsidRPr="00BF4764" w:rsidRDefault="00BF4764" w:rsidP="00BF476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BF47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764" w:rsidRPr="00BF4764" w:rsidRDefault="00BF4764" w:rsidP="00BF476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BF47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 на кандидата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764" w:rsidRPr="00BF4764" w:rsidRDefault="00BF4764" w:rsidP="00BF476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BF47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 на кандидата</w:t>
            </w:r>
          </w:p>
        </w:tc>
      </w:tr>
      <w:tr w:rsidR="00BF4764" w:rsidRPr="00BF4764" w:rsidTr="008C2E1F">
        <w:trPr>
          <w:trHeight w:val="109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764" w:rsidRPr="00BF4764" w:rsidRDefault="00BF4764" w:rsidP="008C2E1F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BF476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№ 263300009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764" w:rsidRPr="00BF4764" w:rsidRDefault="00BF4764" w:rsidP="008C2E1F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Тодорка Вълчева Дичева</w:t>
            </w:r>
            <w:r w:rsidRPr="00BF476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  <w:r w:rsidRPr="00BF476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       ЕГН: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764" w:rsidRPr="00BF4764" w:rsidRDefault="00BF4764" w:rsidP="008C2E1F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BF476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Тодорка Вълчева Дичева-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член    </w:t>
            </w:r>
            <w:r w:rsidRPr="00BF476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       ЕГН: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BF4764" w:rsidRPr="00BF4764" w:rsidTr="008C2E1F">
        <w:trPr>
          <w:trHeight w:val="109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764" w:rsidRPr="00BF4764" w:rsidRDefault="00BF4764" w:rsidP="008C2E1F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BF476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lastRenderedPageBreak/>
              <w:t>СИК № 263300011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764" w:rsidRPr="00BF4764" w:rsidRDefault="00BF4764" w:rsidP="00BF476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Кремена Пенева Канева-</w:t>
            </w:r>
            <w:r w:rsidRPr="00BF476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заместник председател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      </w:t>
            </w:r>
            <w:r w:rsidRPr="00BF476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ЕГН:</w:t>
            </w:r>
            <w:r w:rsidRPr="00841F35">
              <w:rPr>
                <w:rFonts w:ascii="Calibri" w:eastAsia="Times New Roman" w:hAnsi="Calibri" w:cs="Times New Roman"/>
                <w:color w:val="FF0000"/>
                <w:lang w:eastAsia="bg-BG"/>
              </w:rPr>
              <w:t xml:space="preserve"> </w:t>
            </w:r>
            <w:r w:rsidRPr="005E04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bg-BG"/>
              </w:rPr>
              <w:t>7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  <w:r w:rsidRPr="005E04F9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bg-BG"/>
              </w:rPr>
              <w:t xml:space="preserve"> 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764" w:rsidRPr="00BF4764" w:rsidRDefault="00BF4764" w:rsidP="000A4EDF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Кремена Пенева  Канева–член</w:t>
            </w:r>
            <w:r>
              <w:t xml:space="preserve">                                      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ЕГН: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BF4764" w:rsidRPr="00BF4764" w:rsidTr="008C2E1F">
        <w:trPr>
          <w:trHeight w:val="109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764" w:rsidRPr="00BF4764" w:rsidRDefault="005E04F9" w:rsidP="005E04F9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СИК № 263300023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764" w:rsidRPr="00BF4764" w:rsidRDefault="005E04F9" w:rsidP="00BF476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Янка Иванова Митева</w:t>
            </w:r>
            <w:r w:rsidR="00BF4764" w:rsidRPr="00BF476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-</w:t>
            </w:r>
            <w:r w:rsidR="00BF476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  <w:r w:rsidR="00BF4764" w:rsidRPr="00BF476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  </w:t>
            </w:r>
            <w:r w:rsidR="00BF4764" w:rsidRPr="00BF476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  ЕГН: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764" w:rsidRPr="00BF4764" w:rsidRDefault="005E04F9" w:rsidP="005E04F9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E04F9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Янка Иванова Митева-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член            </w:t>
            </w:r>
            <w:r w:rsidRPr="005E04F9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            ЕГН: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8C2E1F" w:rsidRPr="00BF4764" w:rsidTr="008C2E1F">
        <w:trPr>
          <w:trHeight w:val="109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E1F" w:rsidRDefault="008C2E1F" w:rsidP="008C2E1F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8C2E1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№ 2633000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2E1F" w:rsidRDefault="008C2E1F" w:rsidP="00BF476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Петя Атан</w:t>
            </w:r>
            <w:r w:rsidR="00072418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асова Кръстева-председател ЕГН: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2E1F" w:rsidRPr="005E04F9" w:rsidRDefault="00072418" w:rsidP="00072418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072418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Петя Атанасова Кръстева-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член         </w:t>
            </w:r>
            <w:r w:rsidRPr="00072418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ЕГН: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072418" w:rsidRPr="00BF4764" w:rsidTr="008C2E1F">
        <w:trPr>
          <w:trHeight w:val="109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418" w:rsidRPr="008C2E1F" w:rsidRDefault="00072418" w:rsidP="00072418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№ 263300028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2418" w:rsidRDefault="00072418" w:rsidP="00BF476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Марийка Георгиева Стоянова-секретар ЕГН: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2418" w:rsidRPr="00072418" w:rsidRDefault="00072418" w:rsidP="00072418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072418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Марийка Георгиева Стоянова-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член         </w:t>
            </w:r>
            <w:r w:rsidRPr="00072418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ЕГН: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072418" w:rsidRPr="00BF4764" w:rsidTr="008C2E1F">
        <w:trPr>
          <w:trHeight w:val="109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418" w:rsidRDefault="00072418" w:rsidP="00072418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№ 263300031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2418" w:rsidRDefault="00072418" w:rsidP="00BF476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Стайка Радева    Нанева-секретар                 ЕГН:</w:t>
            </w:r>
            <w:r>
              <w:t xml:space="preserve">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2418" w:rsidRPr="00072418" w:rsidRDefault="00072418" w:rsidP="00072418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072418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Стайка Радева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</w:t>
            </w:r>
            <w:r w:rsidRPr="00072418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Нанева-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член</w:t>
            </w:r>
            <w:r w:rsidRPr="00072418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            ЕГН: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072418" w:rsidRPr="00BF4764" w:rsidTr="008C2E1F">
        <w:trPr>
          <w:trHeight w:val="109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418" w:rsidRDefault="00072418" w:rsidP="00072418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072418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№ 26330003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2418" w:rsidRDefault="00072418" w:rsidP="00BF476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072418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Димитър Иванов Кавалджиев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-зам.председател    ЕГН:</w:t>
            </w:r>
            <w:r w:rsidRPr="00072418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ab/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2418" w:rsidRPr="00072418" w:rsidRDefault="00072418" w:rsidP="00072418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072418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Димитър Иванов Кавалджиев-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член </w:t>
            </w:r>
            <w:r w:rsidRPr="00072418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ЕГН:</w:t>
            </w:r>
            <w:r w:rsidRPr="00072418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ab/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37186D" w:rsidRPr="00BF4764" w:rsidTr="008C2E1F">
        <w:trPr>
          <w:trHeight w:val="109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86D" w:rsidRPr="00072418" w:rsidRDefault="0037186D" w:rsidP="0037186D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37186D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№ 26330003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86D" w:rsidRPr="00072418" w:rsidRDefault="0037186D" w:rsidP="00BF476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37186D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Господин Желев Недялков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-секретар  ЕГН:</w:t>
            </w:r>
            <w:r w:rsidRPr="0037186D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ab/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86D" w:rsidRPr="00072418" w:rsidRDefault="0037186D" w:rsidP="0037186D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37186D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Господин Желев Недялков-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член        </w:t>
            </w:r>
            <w:r w:rsidRPr="0037186D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ЕГН:</w:t>
            </w:r>
            <w:r w:rsidRPr="0037186D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ab/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BF4764" w:rsidRPr="00BF4764" w:rsidTr="008C2E1F">
        <w:trPr>
          <w:trHeight w:val="109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764" w:rsidRPr="00BF4764" w:rsidRDefault="0037186D" w:rsidP="0037186D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№ 263300045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764" w:rsidRPr="00BF4764" w:rsidRDefault="0037186D" w:rsidP="00BF476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37186D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Керка Иванова Димитрова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-зам.председател     ЕГН: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ab/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764" w:rsidRPr="00BF4764" w:rsidRDefault="0037186D" w:rsidP="0037186D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37186D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Керка Иванова Димитрова-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член  </w:t>
            </w:r>
            <w:r w:rsidRPr="0037186D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 ЕГН:</w:t>
            </w:r>
            <w:r w:rsidRPr="0037186D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ab/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</w:tbl>
    <w:p w:rsidR="00D60829" w:rsidRPr="00D60829" w:rsidRDefault="00D60829" w:rsidP="003F0329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hAnsi="Times New Roman" w:cs="Times New Roman"/>
          <w:sz w:val="28"/>
          <w:szCs w:val="28"/>
          <w:lang w:eastAsia="bg-BG"/>
        </w:rPr>
      </w:pPr>
      <w:r w:rsidRPr="00D60829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D60829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ет страницата на ОИК-Харманли. </w:t>
      </w:r>
    </w:p>
    <w:p w:rsidR="00F96A35" w:rsidRDefault="00D60829" w:rsidP="00D6082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6082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Решението </w:t>
      </w:r>
      <w:r w:rsidRPr="00D60829">
        <w:rPr>
          <w:rFonts w:ascii="Times New Roman" w:hAnsi="Times New Roman" w:cs="Times New Roman"/>
          <w:sz w:val="28"/>
          <w:szCs w:val="28"/>
          <w:lang w:eastAsia="bg-BG"/>
        </w:rPr>
        <w:t>подлежи на оспорване пред ЦИК в 3 дневен срок от обявяването му  по реда на чл.88 от ИК.</w:t>
      </w:r>
    </w:p>
    <w:p w:rsidR="00115635" w:rsidRDefault="00115635" w:rsidP="00D6082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15635" w:rsidRPr="005B7B86" w:rsidRDefault="00115635" w:rsidP="0011563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5B7B86">
        <w:rPr>
          <w:rFonts w:ascii="Times New Roman" w:hAnsi="Times New Roman" w:cs="Times New Roman"/>
          <w:b/>
          <w:sz w:val="28"/>
          <w:szCs w:val="28"/>
          <w:lang w:val="be-BY" w:eastAsia="bg-BG"/>
        </w:rPr>
        <w:t>3.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Приемане на решение за регистрация на </w:t>
      </w:r>
      <w:proofErr w:type="spellStart"/>
      <w:r w:rsidRPr="005B7B86"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на </w:t>
      </w:r>
      <w:r w:rsidRPr="005B7B86">
        <w:rPr>
          <w:rFonts w:ascii="Times New Roman" w:hAnsi="Times New Roman" w:cs="Times New Roman"/>
          <w:b/>
          <w:sz w:val="28"/>
          <w:szCs w:val="28"/>
          <w:lang w:eastAsia="bg-BG"/>
        </w:rPr>
        <w:t>ВМРО –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5B7B86">
        <w:rPr>
          <w:rFonts w:ascii="Times New Roman" w:hAnsi="Times New Roman" w:cs="Times New Roman"/>
          <w:b/>
          <w:sz w:val="28"/>
          <w:szCs w:val="28"/>
          <w:lang w:eastAsia="bg-BG"/>
        </w:rPr>
        <w:t>БЪЛГАРСКО НАЦИОНАЛНО ДВИЖЕНИЕ.</w:t>
      </w:r>
    </w:p>
    <w:p w:rsidR="00115635" w:rsidRPr="005B7B86" w:rsidRDefault="00115635" w:rsidP="0011563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Постъпило е заявление от ВМРО–БЪЛГАРСКО НАЦИОНАЛНО ДВИЖЕНИЕ, заведено с вх.№9 от 21.10.2015г. от Входящия регистър на </w:t>
      </w:r>
      <w:proofErr w:type="spellStart"/>
      <w:r w:rsidRPr="005B7B86">
        <w:rPr>
          <w:rFonts w:ascii="Times New Roman" w:hAnsi="Times New Roman" w:cs="Times New Roman"/>
          <w:sz w:val="28"/>
          <w:szCs w:val="28"/>
          <w:lang w:eastAsia="bg-BG"/>
        </w:rPr>
        <w:t>застъпниците</w:t>
      </w:r>
      <w:proofErr w:type="spellEnd"/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в 10.20 часа и подписано от пълномощника Михаил Христов </w:t>
      </w:r>
      <w:proofErr w:type="spellStart"/>
      <w:r w:rsidRPr="005B7B86">
        <w:rPr>
          <w:rFonts w:ascii="Times New Roman" w:hAnsi="Times New Roman" w:cs="Times New Roman"/>
          <w:sz w:val="28"/>
          <w:szCs w:val="28"/>
          <w:lang w:eastAsia="bg-BG"/>
        </w:rPr>
        <w:t>Авджиев</w:t>
      </w:r>
      <w:proofErr w:type="spellEnd"/>
      <w:r w:rsidRPr="005B7B86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5B7B86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с искане </w:t>
      </w:r>
      <w:r w:rsidR="00AD420A" w:rsidRPr="005B7B86">
        <w:rPr>
          <w:rFonts w:ascii="Times New Roman" w:hAnsi="Times New Roman" w:cs="Times New Roman"/>
          <w:sz w:val="28"/>
          <w:szCs w:val="28"/>
          <w:lang w:eastAsia="bg-BG"/>
        </w:rPr>
        <w:t>20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/</w:t>
      </w:r>
      <w:r w:rsidR="00AD420A" w:rsidRPr="005B7B86">
        <w:rPr>
          <w:rFonts w:ascii="Times New Roman" w:hAnsi="Times New Roman" w:cs="Times New Roman"/>
          <w:sz w:val="28"/>
          <w:szCs w:val="28"/>
          <w:lang w:eastAsia="bg-BG"/>
        </w:rPr>
        <w:t>двадесет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/ броя </w:t>
      </w:r>
      <w:proofErr w:type="spellStart"/>
      <w:r w:rsidRPr="005B7B86"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да бъдат регистрирани на кандидатската листа на партията в изборите за общински съветници, кмет на община, кмет на кметства на 25.10.2015г. в община Харманли. Към заявлението е приложено писмено предложение с имената и ЕГН на </w:t>
      </w:r>
      <w:proofErr w:type="spellStart"/>
      <w:r w:rsidRPr="005B7B86">
        <w:rPr>
          <w:rFonts w:ascii="Times New Roman" w:hAnsi="Times New Roman" w:cs="Times New Roman"/>
          <w:sz w:val="28"/>
          <w:szCs w:val="28"/>
          <w:lang w:eastAsia="bg-BG"/>
        </w:rPr>
        <w:t>застъпниците</w:t>
      </w:r>
      <w:proofErr w:type="spellEnd"/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на хартиен носител и на технически носител в </w:t>
      </w:r>
      <w:r w:rsidRPr="005B7B86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word 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и </w:t>
      </w:r>
      <w:proofErr w:type="spellStart"/>
      <w:r w:rsidRPr="005B7B86">
        <w:rPr>
          <w:rFonts w:ascii="Times New Roman" w:hAnsi="Times New Roman" w:cs="Times New Roman"/>
          <w:sz w:val="28"/>
          <w:szCs w:val="28"/>
          <w:lang w:eastAsia="bg-BG"/>
        </w:rPr>
        <w:t>excel</w:t>
      </w:r>
      <w:proofErr w:type="spellEnd"/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формат.  </w:t>
      </w:r>
    </w:p>
    <w:p w:rsidR="00115635" w:rsidRPr="005B7B86" w:rsidRDefault="00115635" w:rsidP="00AD420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be-BY" w:eastAsia="bg-BG"/>
        </w:rPr>
      </w:pPr>
      <w:r w:rsidRPr="005B7B86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Предвид изложеното и на </w:t>
      </w:r>
      <w:r w:rsidRPr="005B7B86">
        <w:rPr>
          <w:rFonts w:ascii="Times New Roman" w:hAnsi="Times New Roman" w:cs="Times New Roman"/>
          <w:sz w:val="28"/>
          <w:szCs w:val="28"/>
          <w:lang w:val="be-BY" w:eastAsia="bg-BG"/>
        </w:rPr>
        <w:t xml:space="preserve">основание чл.87, ал.1, т.18 и чл.118, ал.1 и ал.2, във връзка с чл.117, ал.3, ал.4 и ал.7 от ИК, във връзка с Решение на ЦИК №2113-МИ от 11.09.2015г. 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ОИК-Харманли с 9 гласа ,,за”  прие  следното  </w:t>
      </w:r>
    </w:p>
    <w:p w:rsidR="00115635" w:rsidRPr="005B7B86" w:rsidRDefault="00115635" w:rsidP="00115635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5B7B86">
        <w:rPr>
          <w:rFonts w:ascii="Times New Roman" w:hAnsi="Times New Roman" w:cs="Times New Roman"/>
          <w:b/>
          <w:sz w:val="28"/>
          <w:szCs w:val="28"/>
          <w:lang w:eastAsia="bg-BG"/>
        </w:rPr>
        <w:t>РЕШЕНИЕ №210</w:t>
      </w:r>
    </w:p>
    <w:p w:rsidR="00115635" w:rsidRPr="005B7B86" w:rsidRDefault="00115635" w:rsidP="00115635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5B7B86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Харманли, </w:t>
      </w:r>
      <w:r w:rsidRPr="005B7B86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5B7B86">
        <w:rPr>
          <w:rFonts w:ascii="Times New Roman" w:hAnsi="Times New Roman" w:cs="Times New Roman"/>
          <w:b/>
          <w:sz w:val="28"/>
          <w:szCs w:val="28"/>
          <w:lang w:eastAsia="bg-BG"/>
        </w:rPr>
        <w:t>22.10.2015г.</w:t>
      </w:r>
    </w:p>
    <w:p w:rsidR="00115635" w:rsidRPr="005B7B86" w:rsidRDefault="00115635" w:rsidP="00455AB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B7B86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Относно: 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регистрация на </w:t>
      </w:r>
      <w:proofErr w:type="spellStart"/>
      <w:r w:rsidRPr="005B7B86"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на кандидатска листа на </w:t>
      </w:r>
      <w:r w:rsidR="00455AB4" w:rsidRPr="005B7B86">
        <w:rPr>
          <w:rFonts w:ascii="Times New Roman" w:hAnsi="Times New Roman" w:cs="Times New Roman"/>
          <w:sz w:val="28"/>
          <w:szCs w:val="28"/>
          <w:lang w:eastAsia="bg-BG"/>
        </w:rPr>
        <w:t>ВМРО–БЪЛГАРСКО НАЦИОНАЛНО ДВИЖЕНИЕ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за изборите за общински </w:t>
      </w:r>
      <w:proofErr w:type="spellStart"/>
      <w:r w:rsidRPr="005B7B86">
        <w:rPr>
          <w:rFonts w:ascii="Times New Roman" w:hAnsi="Times New Roman" w:cs="Times New Roman"/>
          <w:sz w:val="28"/>
          <w:szCs w:val="28"/>
          <w:lang w:eastAsia="bg-BG"/>
        </w:rPr>
        <w:t>съветни</w:t>
      </w:r>
      <w:proofErr w:type="spellEnd"/>
      <w:r w:rsidR="00455AB4"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5B7B86">
        <w:rPr>
          <w:rFonts w:ascii="Times New Roman" w:hAnsi="Times New Roman" w:cs="Times New Roman"/>
          <w:sz w:val="28"/>
          <w:szCs w:val="28"/>
          <w:lang w:eastAsia="bg-BG"/>
        </w:rPr>
        <w:t>ци</w:t>
      </w:r>
      <w:proofErr w:type="spellEnd"/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, кмет на община, кмет на кметства на 25.10.2015г. в община Харманли. </w:t>
      </w:r>
    </w:p>
    <w:p w:rsidR="00455AB4" w:rsidRPr="005B7B86" w:rsidRDefault="00455AB4" w:rsidP="00455AB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Постъпило е заявление от ВМРО–БЪЛГАРСКО НАЦИОНАЛНО ДВИЖЕНИЕ, заведено с вх.№9 от 21.10.2015г. от Входящия регистър на </w:t>
      </w:r>
      <w:proofErr w:type="spellStart"/>
      <w:r w:rsidRPr="005B7B86">
        <w:rPr>
          <w:rFonts w:ascii="Times New Roman" w:hAnsi="Times New Roman" w:cs="Times New Roman"/>
          <w:sz w:val="28"/>
          <w:szCs w:val="28"/>
          <w:lang w:eastAsia="bg-BG"/>
        </w:rPr>
        <w:t>застъпниците</w:t>
      </w:r>
      <w:proofErr w:type="spellEnd"/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в 10.20 часа и подписано от пълномощника Ми</w:t>
      </w:r>
      <w:r w:rsidR="00C35F96"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хаил Христов </w:t>
      </w:r>
      <w:proofErr w:type="spellStart"/>
      <w:r w:rsidR="00C35F96" w:rsidRPr="005B7B86">
        <w:rPr>
          <w:rFonts w:ascii="Times New Roman" w:hAnsi="Times New Roman" w:cs="Times New Roman"/>
          <w:sz w:val="28"/>
          <w:szCs w:val="28"/>
          <w:lang w:eastAsia="bg-BG"/>
        </w:rPr>
        <w:t>Авджиев</w:t>
      </w:r>
      <w:proofErr w:type="spellEnd"/>
      <w:r w:rsidR="00C35F96"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, с искане 20 /двадесет/ броя </w:t>
      </w:r>
      <w:proofErr w:type="spellStart"/>
      <w:r w:rsidRPr="005B7B86"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да бъдат регистрирани на кандидатската листа на партията в изборите за общински съветници, кмет на община, кмет на кметства на 25.10.2015г. в община Харманли. Към заявлението е приложено писмено предложение с имената и ЕГН на </w:t>
      </w:r>
      <w:proofErr w:type="spellStart"/>
      <w:r w:rsidRPr="005B7B86">
        <w:rPr>
          <w:rFonts w:ascii="Times New Roman" w:hAnsi="Times New Roman" w:cs="Times New Roman"/>
          <w:sz w:val="28"/>
          <w:szCs w:val="28"/>
          <w:lang w:eastAsia="bg-BG"/>
        </w:rPr>
        <w:t>застъпниците</w:t>
      </w:r>
      <w:proofErr w:type="spellEnd"/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на хартиен носител и на техни</w:t>
      </w:r>
      <w:r w:rsidR="00C35F96"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5B7B86">
        <w:rPr>
          <w:rFonts w:ascii="Times New Roman" w:hAnsi="Times New Roman" w:cs="Times New Roman"/>
          <w:sz w:val="28"/>
          <w:szCs w:val="28"/>
          <w:lang w:eastAsia="bg-BG"/>
        </w:rPr>
        <w:t>чески</w:t>
      </w:r>
      <w:proofErr w:type="spellEnd"/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носител в </w:t>
      </w:r>
      <w:proofErr w:type="spellStart"/>
      <w:r w:rsidRPr="005B7B86">
        <w:rPr>
          <w:rFonts w:ascii="Times New Roman" w:hAnsi="Times New Roman" w:cs="Times New Roman"/>
          <w:sz w:val="28"/>
          <w:szCs w:val="28"/>
          <w:lang w:eastAsia="bg-BG"/>
        </w:rPr>
        <w:t>word</w:t>
      </w:r>
      <w:proofErr w:type="spellEnd"/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и </w:t>
      </w:r>
      <w:proofErr w:type="spellStart"/>
      <w:r w:rsidRPr="005B7B86">
        <w:rPr>
          <w:rFonts w:ascii="Times New Roman" w:hAnsi="Times New Roman" w:cs="Times New Roman"/>
          <w:sz w:val="28"/>
          <w:szCs w:val="28"/>
          <w:lang w:eastAsia="bg-BG"/>
        </w:rPr>
        <w:t>excel</w:t>
      </w:r>
      <w:proofErr w:type="spellEnd"/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формат.  </w:t>
      </w:r>
    </w:p>
    <w:p w:rsidR="00115635" w:rsidRPr="005B7B86" w:rsidRDefault="00115635" w:rsidP="00455AB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ОИК-Харманли констатира, че са изпълнени изискванията на чл.117 и 118 от ИК. </w:t>
      </w:r>
    </w:p>
    <w:p w:rsidR="00115635" w:rsidRPr="005B7B86" w:rsidRDefault="00115635" w:rsidP="00455AB4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val="be-BY" w:eastAsia="bg-BG"/>
        </w:rPr>
      </w:pP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 и  </w:t>
      </w:r>
      <w:r w:rsidRPr="005B7B86">
        <w:rPr>
          <w:rFonts w:ascii="Times New Roman" w:hAnsi="Times New Roman" w:cs="Times New Roman"/>
          <w:sz w:val="28"/>
          <w:szCs w:val="28"/>
          <w:lang w:val="be-BY" w:eastAsia="bg-BG"/>
        </w:rPr>
        <w:t xml:space="preserve">на  основание  чл.87, ал.1, т.18 и чл.118, ал.1 и ал.2, във връзка с чл.117, ал.3, ал.4 и ал.7 от ИК, във връзка с Решение на ЦИК №2113-МИ от 11.09.2015г.  Общинска избирателна комисия-Харманли 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с 9 гласа ,,за”  </w:t>
      </w:r>
    </w:p>
    <w:p w:rsidR="00115635" w:rsidRPr="005B7B86" w:rsidRDefault="00115635" w:rsidP="0011563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5B7B86">
        <w:rPr>
          <w:rFonts w:ascii="Times New Roman" w:hAnsi="Times New Roman" w:cs="Times New Roman"/>
          <w:b/>
          <w:sz w:val="28"/>
          <w:szCs w:val="28"/>
          <w:lang w:eastAsia="bg-BG"/>
        </w:rPr>
        <w:t>Р Е Ш И :</w:t>
      </w:r>
    </w:p>
    <w:p w:rsidR="007E5F1F" w:rsidRPr="005B7B86" w:rsidRDefault="00C35F96" w:rsidP="00087F8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B7B86">
        <w:rPr>
          <w:rFonts w:ascii="Times New Roman" w:hAnsi="Times New Roman" w:cs="Times New Roman"/>
          <w:sz w:val="28"/>
          <w:szCs w:val="28"/>
          <w:lang w:val="be-BY" w:eastAsia="bg-BG"/>
        </w:rPr>
        <w:t xml:space="preserve">Регистрира 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>20</w:t>
      </w:r>
      <w:r w:rsidR="00115635" w:rsidRPr="005B7B86">
        <w:rPr>
          <w:rFonts w:ascii="Times New Roman" w:hAnsi="Times New Roman" w:cs="Times New Roman"/>
          <w:sz w:val="28"/>
          <w:szCs w:val="28"/>
          <w:lang w:eastAsia="bg-BG"/>
        </w:rPr>
        <w:t>/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>два</w:t>
      </w:r>
      <w:r w:rsidR="00115635"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десет/ броя  </w:t>
      </w:r>
      <w:proofErr w:type="spellStart"/>
      <w:r w:rsidR="00115635" w:rsidRPr="005B7B86"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="00115635"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15635" w:rsidRPr="005B7B86">
        <w:rPr>
          <w:rFonts w:ascii="Times New Roman" w:hAnsi="Times New Roman" w:cs="Times New Roman"/>
          <w:sz w:val="28"/>
          <w:szCs w:val="28"/>
          <w:lang w:val="be-BY" w:eastAsia="bg-BG"/>
        </w:rPr>
        <w:t xml:space="preserve"> на кандидатска листа на</w:t>
      </w:r>
      <w:r w:rsidR="00115635"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455AB4" w:rsidRPr="005B7B86">
        <w:rPr>
          <w:rFonts w:ascii="Times New Roman" w:hAnsi="Times New Roman" w:cs="Times New Roman"/>
          <w:sz w:val="28"/>
          <w:szCs w:val="28"/>
          <w:lang w:eastAsia="bg-BG"/>
        </w:rPr>
        <w:t>ВМРО–БЪЛ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455AB4"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ГАРСКО НАЦИОНАЛНО ДВИЖЕНИЕ </w:t>
      </w:r>
      <w:r w:rsidR="00115635" w:rsidRPr="005B7B86">
        <w:rPr>
          <w:rFonts w:ascii="Times New Roman" w:hAnsi="Times New Roman" w:cs="Times New Roman"/>
          <w:sz w:val="28"/>
          <w:szCs w:val="28"/>
          <w:lang w:eastAsia="bg-BG"/>
        </w:rPr>
        <w:t>за изборите за общински съветници, кмет на община, кмет на кметства на 25.10.2015г. в община Харманли както следва:</w:t>
      </w:r>
    </w:p>
    <w:tbl>
      <w:tblPr>
        <w:tblW w:w="89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812"/>
        <w:gridCol w:w="2272"/>
      </w:tblGrid>
      <w:tr w:rsidR="005B7B86" w:rsidRPr="005B7B86" w:rsidTr="00C35F96">
        <w:trPr>
          <w:trHeight w:val="114"/>
        </w:trPr>
        <w:tc>
          <w:tcPr>
            <w:tcW w:w="850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 xml:space="preserve">№ </w:t>
            </w:r>
            <w:r w:rsidR="00DB3FE2" w:rsidRPr="005B7B86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по ред</w:t>
            </w:r>
          </w:p>
        </w:tc>
        <w:tc>
          <w:tcPr>
            <w:tcW w:w="5812" w:type="dxa"/>
          </w:tcPr>
          <w:p w:rsidR="007E5F1F" w:rsidRPr="005B7B86" w:rsidRDefault="00DB3FE2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Собствено бащино и фамилно име на застъпника</w:t>
            </w:r>
          </w:p>
        </w:tc>
        <w:tc>
          <w:tcPr>
            <w:tcW w:w="2272" w:type="dxa"/>
          </w:tcPr>
          <w:p w:rsidR="007E5F1F" w:rsidRPr="005B7B86" w:rsidRDefault="000A4ED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ЕГН</w:t>
            </w:r>
          </w:p>
        </w:tc>
      </w:tr>
      <w:tr w:rsidR="005B7B86" w:rsidRPr="005B7B86" w:rsidTr="00C35F96">
        <w:trPr>
          <w:trHeight w:val="67"/>
        </w:trPr>
        <w:tc>
          <w:tcPr>
            <w:tcW w:w="850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81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Величко Георгиев Ганчев</w:t>
            </w:r>
          </w:p>
        </w:tc>
        <w:tc>
          <w:tcPr>
            <w:tcW w:w="227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B7B86" w:rsidRPr="005B7B86" w:rsidTr="00C35F96">
        <w:trPr>
          <w:trHeight w:val="114"/>
        </w:trPr>
        <w:tc>
          <w:tcPr>
            <w:tcW w:w="850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81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Тянка Владимирова </w:t>
            </w:r>
            <w:proofErr w:type="spellStart"/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Белянова</w:t>
            </w:r>
            <w:proofErr w:type="spellEnd"/>
          </w:p>
        </w:tc>
        <w:tc>
          <w:tcPr>
            <w:tcW w:w="227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B7B86" w:rsidRPr="005B7B86" w:rsidTr="00C35F96">
        <w:trPr>
          <w:trHeight w:val="111"/>
        </w:trPr>
        <w:tc>
          <w:tcPr>
            <w:tcW w:w="850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81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Живка Атанасова </w:t>
            </w:r>
            <w:proofErr w:type="spellStart"/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Авджиева</w:t>
            </w:r>
            <w:proofErr w:type="spellEnd"/>
          </w:p>
        </w:tc>
        <w:tc>
          <w:tcPr>
            <w:tcW w:w="227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B7B86" w:rsidRPr="005B7B86" w:rsidTr="00C35F96">
        <w:trPr>
          <w:trHeight w:val="114"/>
        </w:trPr>
        <w:tc>
          <w:tcPr>
            <w:tcW w:w="850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81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Десислава Николаева Георгиева</w:t>
            </w:r>
          </w:p>
        </w:tc>
        <w:tc>
          <w:tcPr>
            <w:tcW w:w="227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B7B86" w:rsidRPr="005B7B86" w:rsidTr="00C35F96">
        <w:trPr>
          <w:trHeight w:val="111"/>
        </w:trPr>
        <w:tc>
          <w:tcPr>
            <w:tcW w:w="850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81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Светла Николова Янкова</w:t>
            </w:r>
          </w:p>
        </w:tc>
        <w:tc>
          <w:tcPr>
            <w:tcW w:w="227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B7B86" w:rsidRPr="005B7B86" w:rsidTr="00C35F96">
        <w:trPr>
          <w:trHeight w:val="114"/>
        </w:trPr>
        <w:tc>
          <w:tcPr>
            <w:tcW w:w="850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81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Елена Станкова Цветкова</w:t>
            </w:r>
          </w:p>
        </w:tc>
        <w:tc>
          <w:tcPr>
            <w:tcW w:w="227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B7B86" w:rsidRPr="005B7B86" w:rsidTr="00C35F96">
        <w:trPr>
          <w:trHeight w:val="111"/>
        </w:trPr>
        <w:tc>
          <w:tcPr>
            <w:tcW w:w="850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81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</w:pPr>
            <w:proofErr w:type="spellStart"/>
            <w:r w:rsidRPr="005B7B86"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Райна</w:t>
            </w:r>
            <w:proofErr w:type="spellEnd"/>
            <w:r w:rsidRPr="005B7B86"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5B7B86"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Маринова</w:t>
            </w:r>
            <w:proofErr w:type="spellEnd"/>
            <w:r w:rsidRPr="005B7B86"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5B7B86"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Димова</w:t>
            </w:r>
            <w:proofErr w:type="spellEnd"/>
          </w:p>
        </w:tc>
        <w:tc>
          <w:tcPr>
            <w:tcW w:w="227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B7B86" w:rsidRPr="005B7B86" w:rsidTr="00C35F96">
        <w:trPr>
          <w:trHeight w:val="111"/>
        </w:trPr>
        <w:tc>
          <w:tcPr>
            <w:tcW w:w="850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81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Йорданка Русенова Стефанова</w:t>
            </w:r>
          </w:p>
        </w:tc>
        <w:tc>
          <w:tcPr>
            <w:tcW w:w="227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B7B86" w:rsidRPr="005B7B86" w:rsidTr="00C35F96">
        <w:trPr>
          <w:trHeight w:val="114"/>
        </w:trPr>
        <w:tc>
          <w:tcPr>
            <w:tcW w:w="850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81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Зоя Йорданова Георгиева</w:t>
            </w:r>
          </w:p>
        </w:tc>
        <w:tc>
          <w:tcPr>
            <w:tcW w:w="227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B7B86" w:rsidRPr="005B7B86" w:rsidTr="00C35F96">
        <w:trPr>
          <w:trHeight w:val="111"/>
        </w:trPr>
        <w:tc>
          <w:tcPr>
            <w:tcW w:w="850" w:type="dxa"/>
          </w:tcPr>
          <w:p w:rsidR="007E5F1F" w:rsidRPr="005B7B86" w:rsidRDefault="00857D70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5812" w:type="dxa"/>
          </w:tcPr>
          <w:p w:rsidR="007E5F1F" w:rsidRPr="005B7B86" w:rsidRDefault="00857D70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Ивелина Миткова Вълева</w:t>
            </w:r>
          </w:p>
        </w:tc>
        <w:tc>
          <w:tcPr>
            <w:tcW w:w="227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B7B86" w:rsidRPr="005B7B86" w:rsidTr="00C35F96">
        <w:trPr>
          <w:trHeight w:val="114"/>
        </w:trPr>
        <w:tc>
          <w:tcPr>
            <w:tcW w:w="850" w:type="dxa"/>
          </w:tcPr>
          <w:p w:rsidR="007E5F1F" w:rsidRPr="005B7B86" w:rsidRDefault="00857D70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581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Митк</w:t>
            </w:r>
            <w:r w:rsidR="00857D70"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о Бойчев Христозов</w:t>
            </w:r>
          </w:p>
        </w:tc>
        <w:tc>
          <w:tcPr>
            <w:tcW w:w="227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B7B86" w:rsidRPr="005B7B86" w:rsidTr="00C35F96">
        <w:trPr>
          <w:trHeight w:val="111"/>
        </w:trPr>
        <w:tc>
          <w:tcPr>
            <w:tcW w:w="850" w:type="dxa"/>
          </w:tcPr>
          <w:p w:rsidR="007E5F1F" w:rsidRPr="005B7B86" w:rsidRDefault="00857D70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581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Георги Христов </w:t>
            </w:r>
            <w:proofErr w:type="spellStart"/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Авджиев</w:t>
            </w:r>
            <w:proofErr w:type="spellEnd"/>
          </w:p>
        </w:tc>
        <w:tc>
          <w:tcPr>
            <w:tcW w:w="227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B7B86" w:rsidRPr="005B7B86" w:rsidTr="00C35F96">
        <w:trPr>
          <w:trHeight w:val="114"/>
        </w:trPr>
        <w:tc>
          <w:tcPr>
            <w:tcW w:w="850" w:type="dxa"/>
          </w:tcPr>
          <w:p w:rsidR="007E5F1F" w:rsidRPr="005B7B86" w:rsidRDefault="00857D70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lastRenderedPageBreak/>
              <w:t>13</w:t>
            </w:r>
          </w:p>
        </w:tc>
        <w:tc>
          <w:tcPr>
            <w:tcW w:w="581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Светла Георгиева Хубенова</w:t>
            </w:r>
          </w:p>
        </w:tc>
        <w:tc>
          <w:tcPr>
            <w:tcW w:w="227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B7B86" w:rsidRPr="005B7B86" w:rsidTr="00C35F96">
        <w:trPr>
          <w:trHeight w:val="179"/>
        </w:trPr>
        <w:tc>
          <w:tcPr>
            <w:tcW w:w="850" w:type="dxa"/>
          </w:tcPr>
          <w:p w:rsidR="007E5F1F" w:rsidRPr="005B7B86" w:rsidRDefault="00857D70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581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Иван Тодоров Ванев</w:t>
            </w:r>
          </w:p>
        </w:tc>
        <w:tc>
          <w:tcPr>
            <w:tcW w:w="227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B7B86" w:rsidRPr="005B7B86" w:rsidTr="00C35F96">
        <w:trPr>
          <w:trHeight w:val="228"/>
        </w:trPr>
        <w:tc>
          <w:tcPr>
            <w:tcW w:w="850" w:type="dxa"/>
          </w:tcPr>
          <w:p w:rsidR="007E5F1F" w:rsidRPr="005B7B86" w:rsidRDefault="00857D70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5812" w:type="dxa"/>
          </w:tcPr>
          <w:p w:rsidR="007E5F1F" w:rsidRPr="005B7B86" w:rsidRDefault="00857D70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Веска Иванова Димова</w:t>
            </w:r>
          </w:p>
        </w:tc>
        <w:tc>
          <w:tcPr>
            <w:tcW w:w="227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B7B86" w:rsidRPr="005B7B86" w:rsidTr="00C35F96">
        <w:trPr>
          <w:trHeight w:val="262"/>
        </w:trPr>
        <w:tc>
          <w:tcPr>
            <w:tcW w:w="850" w:type="dxa"/>
          </w:tcPr>
          <w:p w:rsidR="007E5F1F" w:rsidRPr="005B7B86" w:rsidRDefault="00857D70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16</w:t>
            </w:r>
          </w:p>
        </w:tc>
        <w:tc>
          <w:tcPr>
            <w:tcW w:w="5812" w:type="dxa"/>
          </w:tcPr>
          <w:p w:rsidR="007E5F1F" w:rsidRPr="005B7B86" w:rsidRDefault="00857D70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Хризантема Иванова Тасева</w:t>
            </w:r>
          </w:p>
        </w:tc>
        <w:tc>
          <w:tcPr>
            <w:tcW w:w="227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B7B86" w:rsidRPr="005B7B86" w:rsidTr="00C35F96">
        <w:trPr>
          <w:trHeight w:val="351"/>
        </w:trPr>
        <w:tc>
          <w:tcPr>
            <w:tcW w:w="850" w:type="dxa"/>
          </w:tcPr>
          <w:p w:rsidR="007E5F1F" w:rsidRPr="005B7B86" w:rsidRDefault="00857D70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17</w:t>
            </w:r>
          </w:p>
        </w:tc>
        <w:tc>
          <w:tcPr>
            <w:tcW w:w="5812" w:type="dxa"/>
          </w:tcPr>
          <w:p w:rsidR="007E5F1F" w:rsidRPr="005B7B86" w:rsidRDefault="00857D70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Тодор Георгиев </w:t>
            </w:r>
            <w:proofErr w:type="spellStart"/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Керезов</w:t>
            </w:r>
            <w:proofErr w:type="spellEnd"/>
          </w:p>
        </w:tc>
        <w:tc>
          <w:tcPr>
            <w:tcW w:w="227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B7B86" w:rsidRPr="005B7B86" w:rsidTr="00C35F96">
        <w:trPr>
          <w:trHeight w:val="286"/>
        </w:trPr>
        <w:tc>
          <w:tcPr>
            <w:tcW w:w="850" w:type="dxa"/>
          </w:tcPr>
          <w:p w:rsidR="007E5F1F" w:rsidRPr="005B7B86" w:rsidRDefault="00857D70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18</w:t>
            </w:r>
          </w:p>
        </w:tc>
        <w:tc>
          <w:tcPr>
            <w:tcW w:w="5812" w:type="dxa"/>
          </w:tcPr>
          <w:p w:rsidR="007E5F1F" w:rsidRPr="005B7B86" w:rsidRDefault="00857D70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Янко Вълев Иванов</w:t>
            </w:r>
          </w:p>
        </w:tc>
        <w:tc>
          <w:tcPr>
            <w:tcW w:w="227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B7B86" w:rsidRPr="005B7B86" w:rsidTr="00C35F96">
        <w:trPr>
          <w:trHeight w:val="375"/>
        </w:trPr>
        <w:tc>
          <w:tcPr>
            <w:tcW w:w="850" w:type="dxa"/>
          </w:tcPr>
          <w:p w:rsidR="007E5F1F" w:rsidRPr="005B7B86" w:rsidRDefault="00857D70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19</w:t>
            </w:r>
          </w:p>
        </w:tc>
        <w:tc>
          <w:tcPr>
            <w:tcW w:w="5812" w:type="dxa"/>
          </w:tcPr>
          <w:p w:rsidR="007E5F1F" w:rsidRPr="005B7B86" w:rsidRDefault="00857D70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</w:pPr>
            <w:proofErr w:type="spellStart"/>
            <w:r w:rsidRPr="005B7B86"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Елена</w:t>
            </w:r>
            <w:proofErr w:type="spellEnd"/>
            <w:r w:rsidRPr="005B7B86"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5B7B86"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Николова</w:t>
            </w:r>
            <w:proofErr w:type="spellEnd"/>
            <w:r w:rsidRPr="005B7B86"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5B7B86"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Никова</w:t>
            </w:r>
            <w:proofErr w:type="spellEnd"/>
          </w:p>
        </w:tc>
        <w:tc>
          <w:tcPr>
            <w:tcW w:w="227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B7B86" w:rsidRPr="005B7B86" w:rsidTr="00C35F96">
        <w:trPr>
          <w:trHeight w:val="114"/>
        </w:trPr>
        <w:tc>
          <w:tcPr>
            <w:tcW w:w="850" w:type="dxa"/>
          </w:tcPr>
          <w:p w:rsidR="007E5F1F" w:rsidRPr="005B7B86" w:rsidRDefault="00AD420A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20</w:t>
            </w:r>
          </w:p>
        </w:tc>
        <w:tc>
          <w:tcPr>
            <w:tcW w:w="5812" w:type="dxa"/>
          </w:tcPr>
          <w:p w:rsidR="007E5F1F" w:rsidRPr="005B7B86" w:rsidRDefault="00857D70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</w:pPr>
            <w:proofErr w:type="spellStart"/>
            <w:r w:rsidRPr="005B7B86"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Денка</w:t>
            </w:r>
            <w:proofErr w:type="spellEnd"/>
            <w:r w:rsidRPr="005B7B86"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5B7B86"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Иванова</w:t>
            </w:r>
            <w:proofErr w:type="spellEnd"/>
            <w:r w:rsidRPr="005B7B86"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5B7B86"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Хулова</w:t>
            </w:r>
            <w:proofErr w:type="spellEnd"/>
          </w:p>
        </w:tc>
        <w:tc>
          <w:tcPr>
            <w:tcW w:w="2272" w:type="dxa"/>
          </w:tcPr>
          <w:p w:rsidR="007E5F1F" w:rsidRPr="005B7B86" w:rsidRDefault="007E5F1F" w:rsidP="00AD420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115635" w:rsidRPr="005B7B86" w:rsidRDefault="00115635" w:rsidP="003F032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B7B86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BB5F18" w:rsidRDefault="00115635" w:rsidP="003F032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B7B86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263C85" w:rsidRPr="005B7B86" w:rsidRDefault="00263C85" w:rsidP="005B7B8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63C85" w:rsidRPr="00263C85" w:rsidRDefault="00263C85" w:rsidP="00263C8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63C85">
        <w:rPr>
          <w:rFonts w:ascii="Times New Roman" w:hAnsi="Times New Roman" w:cs="Times New Roman"/>
          <w:b/>
          <w:sz w:val="28"/>
          <w:szCs w:val="28"/>
          <w:lang w:eastAsia="bg-BG"/>
        </w:rPr>
        <w:t>4.</w:t>
      </w:r>
      <w:r w:rsidRPr="00263C85">
        <w:rPr>
          <w:rFonts w:ascii="Times New Roman" w:hAnsi="Times New Roman" w:cs="Times New Roman"/>
          <w:sz w:val="28"/>
          <w:szCs w:val="28"/>
          <w:lang w:eastAsia="bg-BG"/>
        </w:rPr>
        <w:t>Упълномощаване на членове на ОИК-Харманли за получаване на допълнителни хартиени бюлетини за изборите за общински съветници и кметове на 25 октомври 2015 г.</w:t>
      </w:r>
    </w:p>
    <w:p w:rsidR="00263C85" w:rsidRPr="00263C85" w:rsidRDefault="00263C85" w:rsidP="00263C8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63C85">
        <w:rPr>
          <w:rFonts w:ascii="Times New Roman" w:hAnsi="Times New Roman" w:cs="Times New Roman"/>
          <w:sz w:val="28"/>
          <w:szCs w:val="28"/>
          <w:lang w:eastAsia="bg-BG"/>
        </w:rPr>
        <w:t xml:space="preserve">Във връзка с писмо от Областна администрация – Хасково, получено по електронната поща на ОИК Харманли на 21.10.2015г. следва да бъдат определени двама упълномощени членове на ОИК-Харманли за получаване на допълнителните хартиени бюлетини за изборите за общински съветници и кметове от съответната печатница и които ще подпишат приемателно-предава </w:t>
      </w:r>
      <w:proofErr w:type="spellStart"/>
      <w:r w:rsidRPr="00263C85">
        <w:rPr>
          <w:rFonts w:ascii="Times New Roman" w:hAnsi="Times New Roman" w:cs="Times New Roman"/>
          <w:sz w:val="28"/>
          <w:szCs w:val="28"/>
          <w:lang w:eastAsia="bg-BG"/>
        </w:rPr>
        <w:t>телните</w:t>
      </w:r>
      <w:proofErr w:type="spellEnd"/>
      <w:r w:rsidRPr="00263C85">
        <w:rPr>
          <w:rFonts w:ascii="Times New Roman" w:hAnsi="Times New Roman" w:cs="Times New Roman"/>
          <w:sz w:val="28"/>
          <w:szCs w:val="28"/>
          <w:lang w:eastAsia="bg-BG"/>
        </w:rPr>
        <w:t xml:space="preserve"> протоколи, председателят предложи: Иван Дамянов Иванов и Никола Севов Колев да бъдат упълномощени да получат допълнителните хартиени бюлетини за изборите за общински съветници и кметове от </w:t>
      </w:r>
      <w:proofErr w:type="spellStart"/>
      <w:r w:rsidRPr="00263C85">
        <w:rPr>
          <w:rFonts w:ascii="Times New Roman" w:hAnsi="Times New Roman" w:cs="Times New Roman"/>
          <w:sz w:val="28"/>
          <w:szCs w:val="28"/>
          <w:lang w:eastAsia="bg-BG"/>
        </w:rPr>
        <w:t>съответ</w:t>
      </w:r>
      <w:proofErr w:type="spellEnd"/>
      <w:r w:rsidRPr="00263C8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263C85">
        <w:rPr>
          <w:rFonts w:ascii="Times New Roman" w:hAnsi="Times New Roman" w:cs="Times New Roman"/>
          <w:sz w:val="28"/>
          <w:szCs w:val="28"/>
          <w:lang w:eastAsia="bg-BG"/>
        </w:rPr>
        <w:t>ната</w:t>
      </w:r>
      <w:proofErr w:type="spellEnd"/>
      <w:r w:rsidRPr="00263C85">
        <w:rPr>
          <w:rFonts w:ascii="Times New Roman" w:hAnsi="Times New Roman" w:cs="Times New Roman"/>
          <w:sz w:val="28"/>
          <w:szCs w:val="28"/>
          <w:lang w:eastAsia="bg-BG"/>
        </w:rPr>
        <w:t xml:space="preserve"> печатница, съпроводят транспортното средство, което ги превозва до Областна администрация – Хасково и подпишат приемателно-предавателните протоколи.</w:t>
      </w:r>
    </w:p>
    <w:p w:rsidR="004C279D" w:rsidRPr="00302F16" w:rsidRDefault="00263C85" w:rsidP="00302F1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63C85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и на основание чл.87 ал.1 т.9, във връзка с писмо от Областна администрация – Хасково, получено по електронната поща на ОИК Харманли на 21.10.2015г., ОИК- Харманли с 9 гласа ,,за”  прие  следното  </w:t>
      </w:r>
    </w:p>
    <w:p w:rsidR="004C279D" w:rsidRDefault="004C279D" w:rsidP="00302F16">
      <w:pPr>
        <w:shd w:val="clear" w:color="auto" w:fill="FEFEFE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263C85" w:rsidRPr="00263C85" w:rsidRDefault="00263C85" w:rsidP="00263C85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263C85"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11</w:t>
      </w:r>
    </w:p>
    <w:p w:rsidR="004C279D" w:rsidRPr="00263C85" w:rsidRDefault="00263C85" w:rsidP="00302F16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Харманли, 22.10.2015г.</w:t>
      </w:r>
    </w:p>
    <w:p w:rsidR="00263C85" w:rsidRPr="00263C85" w:rsidRDefault="00263C85" w:rsidP="00263C8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63C85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263C85">
        <w:rPr>
          <w:rFonts w:ascii="Times New Roman" w:hAnsi="Times New Roman" w:cs="Times New Roman"/>
          <w:sz w:val="28"/>
          <w:szCs w:val="28"/>
          <w:lang w:eastAsia="bg-BG"/>
        </w:rPr>
        <w:t xml:space="preserve"> Упълномощаване на членове на ОИК-Харманли за получаване на допълнителните хартиени бюлетини за изборите за общински съветници и кметове на 25 октомври 2015 г.</w:t>
      </w:r>
    </w:p>
    <w:p w:rsidR="00263C85" w:rsidRPr="00263C85" w:rsidRDefault="00263C85" w:rsidP="00263C8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63C85">
        <w:rPr>
          <w:rFonts w:ascii="Times New Roman" w:hAnsi="Times New Roman" w:cs="Times New Roman"/>
          <w:sz w:val="28"/>
          <w:szCs w:val="28"/>
          <w:lang w:eastAsia="bg-BG"/>
        </w:rPr>
        <w:t>Във връзка с писмо от Областна администрация – Хасково, получено по електронната поща на ОИК Харманли на 21.10.2015г., с което следва да бъдат определени двама упълномощени членове на ОИК-Харманли за получаване на допълнителните хартиени бюлетини за изборите за общински съветници и кметове от съответната печатница и които ще подпишат приемателно-</w:t>
      </w:r>
      <w:r w:rsidRPr="00263C85">
        <w:rPr>
          <w:rFonts w:ascii="Times New Roman" w:hAnsi="Times New Roman" w:cs="Times New Roman"/>
          <w:sz w:val="28"/>
          <w:szCs w:val="28"/>
          <w:lang w:eastAsia="bg-BG"/>
        </w:rPr>
        <w:lastRenderedPageBreak/>
        <w:t>предавателните протоколи и въз основа на направеното предложение от председателя, ОИК- Харманли</w:t>
      </w:r>
    </w:p>
    <w:p w:rsidR="00263C85" w:rsidRPr="00263C85" w:rsidRDefault="00263C85" w:rsidP="00263C8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263C85">
        <w:rPr>
          <w:rFonts w:ascii="Times New Roman" w:hAnsi="Times New Roman" w:cs="Times New Roman"/>
          <w:b/>
          <w:sz w:val="28"/>
          <w:szCs w:val="28"/>
          <w:lang w:eastAsia="bg-BG"/>
        </w:rPr>
        <w:t>Р Е Ш И :</w:t>
      </w:r>
    </w:p>
    <w:p w:rsidR="00263C85" w:rsidRPr="00263C85" w:rsidRDefault="00263C85" w:rsidP="00263C8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63C85">
        <w:rPr>
          <w:rFonts w:ascii="Times New Roman" w:hAnsi="Times New Roman" w:cs="Times New Roman"/>
          <w:b/>
          <w:sz w:val="28"/>
          <w:szCs w:val="28"/>
          <w:lang w:eastAsia="bg-BG"/>
        </w:rPr>
        <w:t>УПЪЛНОМОЩАВА:</w:t>
      </w:r>
      <w:r w:rsidRPr="00263C8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263C85">
        <w:rPr>
          <w:rFonts w:ascii="Times New Roman" w:hAnsi="Times New Roman" w:cs="Times New Roman"/>
          <w:b/>
          <w:sz w:val="28"/>
          <w:szCs w:val="28"/>
          <w:lang w:eastAsia="bg-BG"/>
        </w:rPr>
        <w:t>Иван Дамянов Иванов</w:t>
      </w:r>
      <w:r w:rsidRPr="00263C85">
        <w:rPr>
          <w:rFonts w:ascii="Times New Roman" w:hAnsi="Times New Roman" w:cs="Times New Roman"/>
          <w:sz w:val="28"/>
          <w:szCs w:val="28"/>
          <w:lang w:eastAsia="bg-BG"/>
        </w:rPr>
        <w:t xml:space="preserve">-член на ОИК Харманли и </w:t>
      </w:r>
      <w:r w:rsidRPr="00263C85">
        <w:rPr>
          <w:rFonts w:ascii="Times New Roman" w:hAnsi="Times New Roman" w:cs="Times New Roman"/>
          <w:b/>
          <w:sz w:val="28"/>
          <w:szCs w:val="28"/>
          <w:lang w:eastAsia="bg-BG"/>
        </w:rPr>
        <w:t>Никола Севов Колев</w:t>
      </w:r>
      <w:r w:rsidRPr="00263C85">
        <w:rPr>
          <w:rFonts w:ascii="Times New Roman" w:hAnsi="Times New Roman" w:cs="Times New Roman"/>
          <w:sz w:val="28"/>
          <w:szCs w:val="28"/>
          <w:lang w:eastAsia="bg-BG"/>
        </w:rPr>
        <w:t xml:space="preserve">-член на ОИК Харманли да получат допълнителните хартиени бюлетини за изборите за общински съветници и кметове от </w:t>
      </w:r>
      <w:proofErr w:type="spellStart"/>
      <w:r w:rsidRPr="00263C85">
        <w:rPr>
          <w:rFonts w:ascii="Times New Roman" w:hAnsi="Times New Roman" w:cs="Times New Roman"/>
          <w:sz w:val="28"/>
          <w:szCs w:val="28"/>
          <w:lang w:eastAsia="bg-BG"/>
        </w:rPr>
        <w:t>съответ</w:t>
      </w:r>
      <w:proofErr w:type="spellEnd"/>
      <w:r w:rsidRPr="00263C8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263C85">
        <w:rPr>
          <w:rFonts w:ascii="Times New Roman" w:hAnsi="Times New Roman" w:cs="Times New Roman"/>
          <w:sz w:val="28"/>
          <w:szCs w:val="28"/>
          <w:lang w:eastAsia="bg-BG"/>
        </w:rPr>
        <w:t>ната</w:t>
      </w:r>
      <w:proofErr w:type="spellEnd"/>
      <w:r w:rsidRPr="00263C85">
        <w:rPr>
          <w:rFonts w:ascii="Times New Roman" w:hAnsi="Times New Roman" w:cs="Times New Roman"/>
          <w:sz w:val="28"/>
          <w:szCs w:val="28"/>
          <w:lang w:eastAsia="bg-BG"/>
        </w:rPr>
        <w:t xml:space="preserve"> печатница, да съпроводят транспортното средство, което ги превозва до Областна администрация – Хасково, а от там и до ОИК Харманли и подпишат приемателно-предавателните протоколи.</w:t>
      </w:r>
    </w:p>
    <w:p w:rsidR="00263C85" w:rsidRPr="00263C85" w:rsidRDefault="00263C85" w:rsidP="004C279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4C279D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Решението </w:t>
      </w:r>
      <w:r w:rsidRPr="00263C85">
        <w:rPr>
          <w:rFonts w:ascii="Times New Roman" w:hAnsi="Times New Roman" w:cs="Times New Roman"/>
          <w:sz w:val="28"/>
          <w:szCs w:val="28"/>
          <w:lang w:eastAsia="bg-BG"/>
        </w:rPr>
        <w:t xml:space="preserve">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263C85" w:rsidRDefault="00263C85" w:rsidP="001814F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4C279D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263C85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1814F2" w:rsidRDefault="001814F2" w:rsidP="001814F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02F16" w:rsidRPr="00302F16" w:rsidRDefault="00302F16" w:rsidP="00302F1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5</w:t>
      </w:r>
      <w:r w:rsidRPr="00302F16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  <w:r w:rsidRPr="00302F16">
        <w:rPr>
          <w:rFonts w:ascii="Times New Roman" w:hAnsi="Times New Roman" w:cs="Times New Roman"/>
          <w:sz w:val="28"/>
          <w:szCs w:val="28"/>
          <w:lang w:eastAsia="bg-BG"/>
        </w:rPr>
        <w:t>Вземане на решение за промени в състава на СИК 26330000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4 и </w:t>
      </w:r>
      <w:r w:rsidRPr="00302F16">
        <w:rPr>
          <w:rFonts w:ascii="Times New Roman" w:hAnsi="Times New Roman" w:cs="Times New Roman"/>
          <w:sz w:val="28"/>
          <w:szCs w:val="28"/>
          <w:lang w:eastAsia="bg-BG"/>
        </w:rPr>
        <w:t>СИК 263300023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302F16">
        <w:rPr>
          <w:rFonts w:ascii="Times New Roman" w:hAnsi="Times New Roman" w:cs="Times New Roman"/>
          <w:sz w:val="28"/>
          <w:szCs w:val="28"/>
          <w:lang w:eastAsia="bg-BG"/>
        </w:rPr>
        <w:t xml:space="preserve">по предложение на </w:t>
      </w:r>
      <w:r w:rsidR="005730E7">
        <w:rPr>
          <w:rFonts w:ascii="Times New Roman" w:hAnsi="Times New Roman" w:cs="Times New Roman"/>
          <w:sz w:val="28"/>
          <w:szCs w:val="28"/>
          <w:lang w:eastAsia="bg-BG"/>
        </w:rPr>
        <w:t>ПФ</w:t>
      </w:r>
      <w:r w:rsidRPr="00302F16">
        <w:rPr>
          <w:rFonts w:ascii="Times New Roman" w:hAnsi="Times New Roman" w:cs="Times New Roman"/>
          <w:sz w:val="28"/>
          <w:szCs w:val="28"/>
          <w:lang w:eastAsia="bg-BG"/>
        </w:rPr>
        <w:t xml:space="preserve"> с вх.№</w:t>
      </w:r>
      <w:r w:rsidR="005730E7">
        <w:rPr>
          <w:rFonts w:ascii="Times New Roman" w:hAnsi="Times New Roman" w:cs="Times New Roman"/>
          <w:sz w:val="28"/>
          <w:szCs w:val="28"/>
          <w:lang w:eastAsia="bg-BG"/>
        </w:rPr>
        <w:t>43</w:t>
      </w:r>
      <w:r w:rsidRPr="00302F16">
        <w:rPr>
          <w:rFonts w:ascii="Times New Roman" w:hAnsi="Times New Roman" w:cs="Times New Roman"/>
          <w:sz w:val="28"/>
          <w:szCs w:val="28"/>
          <w:lang w:eastAsia="bg-BG"/>
        </w:rPr>
        <w:t>/2</w:t>
      </w:r>
      <w:r w:rsidR="005730E7">
        <w:rPr>
          <w:rFonts w:ascii="Times New Roman" w:hAnsi="Times New Roman" w:cs="Times New Roman"/>
          <w:sz w:val="28"/>
          <w:szCs w:val="28"/>
          <w:lang w:eastAsia="bg-BG"/>
        </w:rPr>
        <w:t>1</w:t>
      </w:r>
      <w:r w:rsidRPr="00302F16">
        <w:rPr>
          <w:rFonts w:ascii="Times New Roman" w:hAnsi="Times New Roman" w:cs="Times New Roman"/>
          <w:sz w:val="28"/>
          <w:szCs w:val="28"/>
          <w:lang w:eastAsia="bg-BG"/>
        </w:rPr>
        <w:t>.10.2015г.</w:t>
      </w:r>
    </w:p>
    <w:p w:rsidR="00302F16" w:rsidRPr="00302F16" w:rsidRDefault="00302F16" w:rsidP="005730E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02F16">
        <w:rPr>
          <w:rFonts w:ascii="Times New Roman" w:hAnsi="Times New Roman" w:cs="Times New Roman"/>
          <w:sz w:val="28"/>
          <w:szCs w:val="28"/>
          <w:lang w:eastAsia="bg-BG"/>
        </w:rPr>
        <w:t>С вх.№</w:t>
      </w:r>
      <w:r w:rsidR="005730E7">
        <w:rPr>
          <w:rFonts w:ascii="Times New Roman" w:hAnsi="Times New Roman" w:cs="Times New Roman"/>
          <w:sz w:val="28"/>
          <w:szCs w:val="28"/>
          <w:lang w:eastAsia="bg-BG"/>
        </w:rPr>
        <w:t>43</w:t>
      </w:r>
      <w:r w:rsidRPr="00302F16">
        <w:rPr>
          <w:rFonts w:ascii="Times New Roman" w:hAnsi="Times New Roman" w:cs="Times New Roman"/>
          <w:sz w:val="28"/>
          <w:szCs w:val="28"/>
          <w:lang w:eastAsia="bg-BG"/>
        </w:rPr>
        <w:t>/21.10.2015г. на ОИК е постъпило предложение от П</w:t>
      </w:r>
      <w:r w:rsidR="005730E7">
        <w:rPr>
          <w:rFonts w:ascii="Times New Roman" w:hAnsi="Times New Roman" w:cs="Times New Roman"/>
          <w:sz w:val="28"/>
          <w:szCs w:val="28"/>
          <w:lang w:eastAsia="bg-BG"/>
        </w:rPr>
        <w:t>Ф</w:t>
      </w:r>
      <w:r w:rsidRPr="00302F16">
        <w:rPr>
          <w:rFonts w:ascii="Times New Roman" w:hAnsi="Times New Roman" w:cs="Times New Roman"/>
          <w:sz w:val="28"/>
          <w:szCs w:val="28"/>
          <w:lang w:eastAsia="bg-BG"/>
        </w:rPr>
        <w:t xml:space="preserve"> за смяна в състава на СИК 26330000</w:t>
      </w:r>
      <w:r w:rsidR="005730E7">
        <w:rPr>
          <w:rFonts w:ascii="Times New Roman" w:hAnsi="Times New Roman" w:cs="Times New Roman"/>
          <w:sz w:val="28"/>
          <w:szCs w:val="28"/>
          <w:lang w:eastAsia="bg-BG"/>
        </w:rPr>
        <w:t>4</w:t>
      </w:r>
      <w:r w:rsidRPr="00302F16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5730E7">
        <w:rPr>
          <w:rFonts w:ascii="Times New Roman" w:hAnsi="Times New Roman" w:cs="Times New Roman"/>
          <w:sz w:val="28"/>
          <w:szCs w:val="28"/>
          <w:lang w:eastAsia="bg-BG"/>
        </w:rPr>
        <w:t>и</w:t>
      </w:r>
      <w:r w:rsidRPr="00302F16">
        <w:rPr>
          <w:rFonts w:ascii="Times New Roman" w:hAnsi="Times New Roman" w:cs="Times New Roman"/>
          <w:sz w:val="28"/>
          <w:szCs w:val="28"/>
          <w:lang w:eastAsia="bg-BG"/>
        </w:rPr>
        <w:t xml:space="preserve"> СИК 263300023 за Община Харманли.</w:t>
      </w:r>
    </w:p>
    <w:p w:rsidR="00302F16" w:rsidRPr="00302F16" w:rsidRDefault="00302F16" w:rsidP="005730E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02F16">
        <w:rPr>
          <w:rFonts w:ascii="Times New Roman" w:hAnsi="Times New Roman" w:cs="Times New Roman"/>
          <w:sz w:val="28"/>
          <w:szCs w:val="28"/>
          <w:lang w:eastAsia="bg-BG"/>
        </w:rPr>
        <w:t xml:space="preserve">На основание чл.87, ал.1, т.1 и т.5, т.6 от ИК ОИК-Харманли с 9 гласа „за“  прие следното </w:t>
      </w:r>
    </w:p>
    <w:p w:rsidR="00302F16" w:rsidRPr="00302F16" w:rsidRDefault="00302F16" w:rsidP="005730E7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302F16"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12</w:t>
      </w:r>
    </w:p>
    <w:p w:rsidR="00302F16" w:rsidRPr="00302F16" w:rsidRDefault="00302F16" w:rsidP="005730E7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302F16">
        <w:rPr>
          <w:rFonts w:ascii="Times New Roman" w:hAnsi="Times New Roman" w:cs="Times New Roman"/>
          <w:b/>
          <w:sz w:val="28"/>
          <w:szCs w:val="28"/>
          <w:lang w:eastAsia="bg-BG"/>
        </w:rPr>
        <w:t>Харманли, 22.10.2015г.</w:t>
      </w:r>
    </w:p>
    <w:p w:rsidR="00302F16" w:rsidRPr="00302F16" w:rsidRDefault="00302F16" w:rsidP="005730E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02F16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302F16">
        <w:rPr>
          <w:rFonts w:ascii="Times New Roman" w:hAnsi="Times New Roman" w:cs="Times New Roman"/>
          <w:sz w:val="28"/>
          <w:szCs w:val="28"/>
          <w:lang w:eastAsia="bg-BG"/>
        </w:rPr>
        <w:t xml:space="preserve"> Промени в състава на СИК 26330000</w:t>
      </w:r>
      <w:r w:rsidR="005730E7">
        <w:rPr>
          <w:rFonts w:ascii="Times New Roman" w:hAnsi="Times New Roman" w:cs="Times New Roman"/>
          <w:sz w:val="28"/>
          <w:szCs w:val="28"/>
          <w:lang w:eastAsia="bg-BG"/>
        </w:rPr>
        <w:t>4</w:t>
      </w:r>
      <w:r w:rsidRPr="00302F16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5730E7">
        <w:rPr>
          <w:rFonts w:ascii="Times New Roman" w:hAnsi="Times New Roman" w:cs="Times New Roman"/>
          <w:sz w:val="28"/>
          <w:szCs w:val="28"/>
          <w:lang w:eastAsia="bg-BG"/>
        </w:rPr>
        <w:t>и</w:t>
      </w:r>
      <w:r w:rsidRPr="00302F16">
        <w:rPr>
          <w:rFonts w:ascii="Times New Roman" w:hAnsi="Times New Roman" w:cs="Times New Roman"/>
          <w:sz w:val="28"/>
          <w:szCs w:val="28"/>
          <w:lang w:eastAsia="bg-BG"/>
        </w:rPr>
        <w:t xml:space="preserve"> СИК 263300023</w:t>
      </w:r>
      <w:r w:rsidR="005730E7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302F16">
        <w:rPr>
          <w:rFonts w:ascii="Times New Roman" w:hAnsi="Times New Roman" w:cs="Times New Roman"/>
          <w:sz w:val="28"/>
          <w:szCs w:val="28"/>
          <w:lang w:eastAsia="bg-BG"/>
        </w:rPr>
        <w:t xml:space="preserve">в община Харманли по предложение на </w:t>
      </w:r>
      <w:r w:rsidR="005730E7">
        <w:rPr>
          <w:rFonts w:ascii="Times New Roman" w:hAnsi="Times New Roman" w:cs="Times New Roman"/>
          <w:sz w:val="28"/>
          <w:szCs w:val="28"/>
          <w:lang w:eastAsia="bg-BG"/>
        </w:rPr>
        <w:t>ПФ</w:t>
      </w:r>
      <w:r w:rsidRPr="00302F16">
        <w:rPr>
          <w:rFonts w:ascii="Times New Roman" w:hAnsi="Times New Roman" w:cs="Times New Roman"/>
          <w:sz w:val="28"/>
          <w:szCs w:val="28"/>
          <w:lang w:eastAsia="bg-BG"/>
        </w:rPr>
        <w:t xml:space="preserve"> с вх.№</w:t>
      </w:r>
      <w:r w:rsidR="005730E7">
        <w:rPr>
          <w:rFonts w:ascii="Times New Roman" w:hAnsi="Times New Roman" w:cs="Times New Roman"/>
          <w:sz w:val="28"/>
          <w:szCs w:val="28"/>
          <w:lang w:eastAsia="bg-BG"/>
        </w:rPr>
        <w:t>43</w:t>
      </w:r>
      <w:r w:rsidRPr="00302F16">
        <w:rPr>
          <w:rFonts w:ascii="Times New Roman" w:hAnsi="Times New Roman" w:cs="Times New Roman"/>
          <w:sz w:val="28"/>
          <w:szCs w:val="28"/>
          <w:lang w:eastAsia="bg-BG"/>
        </w:rPr>
        <w:t xml:space="preserve">/21.10.2015г.  </w:t>
      </w:r>
    </w:p>
    <w:p w:rsidR="00302F16" w:rsidRPr="00302F16" w:rsidRDefault="00302F16" w:rsidP="005730E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02F16">
        <w:rPr>
          <w:rFonts w:ascii="Times New Roman" w:hAnsi="Times New Roman" w:cs="Times New Roman"/>
          <w:sz w:val="28"/>
          <w:szCs w:val="28"/>
          <w:lang w:eastAsia="bg-BG"/>
        </w:rPr>
        <w:t>С вх.№</w:t>
      </w:r>
      <w:r w:rsidR="005730E7">
        <w:rPr>
          <w:rFonts w:ascii="Times New Roman" w:hAnsi="Times New Roman" w:cs="Times New Roman"/>
          <w:sz w:val="28"/>
          <w:szCs w:val="28"/>
          <w:lang w:eastAsia="bg-BG"/>
        </w:rPr>
        <w:t>43</w:t>
      </w:r>
      <w:r w:rsidRPr="00302F16">
        <w:rPr>
          <w:rFonts w:ascii="Times New Roman" w:hAnsi="Times New Roman" w:cs="Times New Roman"/>
          <w:sz w:val="28"/>
          <w:szCs w:val="28"/>
          <w:lang w:eastAsia="bg-BG"/>
        </w:rPr>
        <w:t xml:space="preserve">/21.10.2015г. на ОИК е постъпило предложение от </w:t>
      </w:r>
      <w:r w:rsidR="005730E7">
        <w:rPr>
          <w:rFonts w:ascii="Times New Roman" w:hAnsi="Times New Roman" w:cs="Times New Roman"/>
          <w:sz w:val="28"/>
          <w:szCs w:val="28"/>
          <w:lang w:eastAsia="bg-BG"/>
        </w:rPr>
        <w:t>ПФ</w:t>
      </w:r>
      <w:r w:rsidRPr="00302F16">
        <w:rPr>
          <w:rFonts w:ascii="Times New Roman" w:hAnsi="Times New Roman" w:cs="Times New Roman"/>
          <w:sz w:val="28"/>
          <w:szCs w:val="28"/>
          <w:lang w:eastAsia="bg-BG"/>
        </w:rPr>
        <w:t xml:space="preserve"> за смяна в състава на СИК 26330000</w:t>
      </w:r>
      <w:r w:rsidR="005730E7">
        <w:rPr>
          <w:rFonts w:ascii="Times New Roman" w:hAnsi="Times New Roman" w:cs="Times New Roman"/>
          <w:sz w:val="28"/>
          <w:szCs w:val="28"/>
          <w:lang w:eastAsia="bg-BG"/>
        </w:rPr>
        <w:t xml:space="preserve">4 и СИК 263300023 </w:t>
      </w:r>
      <w:r w:rsidRPr="00302F16">
        <w:rPr>
          <w:rFonts w:ascii="Times New Roman" w:hAnsi="Times New Roman" w:cs="Times New Roman"/>
          <w:sz w:val="28"/>
          <w:szCs w:val="28"/>
          <w:lang w:eastAsia="bg-BG"/>
        </w:rPr>
        <w:t>за Община Харманли.</w:t>
      </w:r>
    </w:p>
    <w:p w:rsidR="003F0329" w:rsidRPr="00302F16" w:rsidRDefault="00302F16" w:rsidP="003F032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02F16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и на основание чл.87, ал.1, т.1 и т.5, т.6 от ИК ОИК-Харманли с 9 гласа „за“  </w:t>
      </w:r>
    </w:p>
    <w:p w:rsidR="003F0329" w:rsidRPr="00302F16" w:rsidRDefault="00302F16" w:rsidP="003F0329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302F16">
        <w:rPr>
          <w:rFonts w:ascii="Times New Roman" w:hAnsi="Times New Roman" w:cs="Times New Roman"/>
          <w:b/>
          <w:sz w:val="28"/>
          <w:szCs w:val="28"/>
          <w:lang w:eastAsia="bg-BG"/>
        </w:rPr>
        <w:t>РЕШИ:</w:t>
      </w:r>
    </w:p>
    <w:tbl>
      <w:tblPr>
        <w:tblW w:w="7592" w:type="dxa"/>
        <w:tblInd w:w="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2952"/>
        <w:gridCol w:w="3197"/>
      </w:tblGrid>
      <w:tr w:rsidR="00302F16" w:rsidRPr="00302F16" w:rsidTr="00151771">
        <w:trPr>
          <w:gridBefore w:val="1"/>
          <w:wBefore w:w="1443" w:type="dxa"/>
          <w:trHeight w:val="52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16" w:rsidRPr="00302F16" w:rsidRDefault="00302F16" w:rsidP="00302F16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302F1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16" w:rsidRPr="00302F16" w:rsidRDefault="00302F16" w:rsidP="00302F16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302F1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НАЗНАЧАВА</w:t>
            </w:r>
          </w:p>
        </w:tc>
      </w:tr>
      <w:tr w:rsidR="00302F16" w:rsidRPr="00302F16" w:rsidTr="00151771">
        <w:trPr>
          <w:trHeight w:val="25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2F16" w:rsidRPr="00302F16" w:rsidRDefault="00302F16" w:rsidP="005730E7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302F1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2F16" w:rsidRPr="00302F16" w:rsidRDefault="00302F16" w:rsidP="00302F16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302F1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 на кандидата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2F16" w:rsidRPr="00302F16" w:rsidRDefault="00302F16" w:rsidP="00302F16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302F1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 на кандидата</w:t>
            </w:r>
          </w:p>
        </w:tc>
      </w:tr>
      <w:tr w:rsidR="00302F16" w:rsidRPr="00302F16" w:rsidTr="00151771">
        <w:trPr>
          <w:trHeight w:val="109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F16" w:rsidRPr="00302F16" w:rsidRDefault="005730E7" w:rsidP="005730E7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</w:t>
            </w:r>
            <w:r w:rsidR="00302F16" w:rsidRPr="00302F1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№ 26330000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2F16" w:rsidRPr="00302F16" w:rsidRDefault="00557A25" w:rsidP="00557A25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Николай </w:t>
            </w:r>
            <w:r w:rsidR="005730E7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Делчев Георгиев</w:t>
            </w:r>
            <w:r w:rsidR="00302F16" w:rsidRPr="00302F1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-</w:t>
            </w:r>
            <w:r w:rsidR="005730E7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член</w:t>
            </w:r>
            <w:r w:rsidR="00302F16" w:rsidRPr="00302F1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       ЕГН: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2F16" w:rsidRPr="00302F16" w:rsidRDefault="00557A25" w:rsidP="00557A25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Николай Делчев Георгиев-</w:t>
            </w:r>
            <w:r w:rsidR="003F0329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председател </w:t>
            </w:r>
            <w:r w:rsidRPr="00557A2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       ЕГН: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302F16" w:rsidRPr="00302F16" w:rsidTr="00151771">
        <w:trPr>
          <w:trHeight w:val="109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F16" w:rsidRPr="00302F16" w:rsidRDefault="00302F16" w:rsidP="005730E7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302F1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lastRenderedPageBreak/>
              <w:t>СИК № 2633000</w:t>
            </w:r>
            <w:r w:rsidR="005730E7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23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2F16" w:rsidRPr="00302F16" w:rsidRDefault="00557A25" w:rsidP="00557A25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Димитър Марков Добрев </w:t>
            </w:r>
            <w:r w:rsidR="00302F16" w:rsidRPr="00302F1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член</w:t>
            </w:r>
            <w:r w:rsidR="00302F16" w:rsidRPr="00302F1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       ЕГН: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2F16" w:rsidRPr="00302F16" w:rsidRDefault="001814F2" w:rsidP="001814F2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1814F2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Димитър Марков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1814F2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Добрев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–</w:t>
            </w:r>
            <w:r w:rsidRPr="001814F2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секретар        </w:t>
            </w:r>
            <w:r w:rsidRPr="001814F2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      ЕГН: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</w:tbl>
    <w:p w:rsidR="00302F16" w:rsidRPr="00302F16" w:rsidRDefault="00302F16" w:rsidP="00A436B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02F16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302F16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A436B5" w:rsidRPr="00302F16" w:rsidRDefault="00302F16" w:rsidP="003F032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02F16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Решението </w:t>
      </w:r>
      <w:r w:rsidRPr="00302F16">
        <w:rPr>
          <w:rFonts w:ascii="Times New Roman" w:hAnsi="Times New Roman" w:cs="Times New Roman"/>
          <w:sz w:val="28"/>
          <w:szCs w:val="28"/>
          <w:lang w:eastAsia="bg-BG"/>
        </w:rPr>
        <w:t>подлежи на оспорване пред ЦИК в 3 дневен срок от обявяването му  по реда на чл.88 от ИК.</w:t>
      </w:r>
    </w:p>
    <w:p w:rsidR="00A436B5" w:rsidRPr="00A436B5" w:rsidRDefault="00A436B5" w:rsidP="00A436B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6</w:t>
      </w:r>
      <w:r w:rsidRPr="00A436B5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  <w:r w:rsidRPr="00A436B5">
        <w:rPr>
          <w:rFonts w:ascii="Times New Roman" w:hAnsi="Times New Roman" w:cs="Times New Roman"/>
          <w:sz w:val="28"/>
          <w:szCs w:val="28"/>
          <w:lang w:eastAsia="bg-BG"/>
        </w:rPr>
        <w:t>Вземане на решение за регистрация на членове на СИК-нови длъжности за изборите за общински съветници и кметове на 25.10.2015г. по предложение на коалиция „БЪЛГАРИЯ БЕЗ ЦЕНЗУРА“ с вх.№40/21.10.2015г.</w:t>
      </w:r>
    </w:p>
    <w:p w:rsidR="00A436B5" w:rsidRPr="00A436B5" w:rsidRDefault="00A436B5" w:rsidP="00A436B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436B5">
        <w:rPr>
          <w:rFonts w:ascii="Times New Roman" w:hAnsi="Times New Roman" w:cs="Times New Roman"/>
          <w:sz w:val="28"/>
          <w:szCs w:val="28"/>
          <w:lang w:eastAsia="bg-BG"/>
        </w:rPr>
        <w:t>С вх.№40/21.10.2015г. на ОИК е постъпило предложение  от  коалиция „БЪЛГАРИЯ БЕЗ ЦЕНЗУРА“ за регистрация н</w:t>
      </w:r>
      <w:r>
        <w:rPr>
          <w:rFonts w:ascii="Times New Roman" w:hAnsi="Times New Roman" w:cs="Times New Roman"/>
          <w:sz w:val="28"/>
          <w:szCs w:val="28"/>
          <w:lang w:eastAsia="bg-BG"/>
        </w:rPr>
        <w:t>а членове на СИК-нови длъжности</w:t>
      </w:r>
      <w:r w:rsidRPr="00A436B5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A436B5" w:rsidRPr="00A436B5" w:rsidRDefault="00A436B5" w:rsidP="00A436B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436B5">
        <w:rPr>
          <w:rFonts w:ascii="Times New Roman" w:hAnsi="Times New Roman" w:cs="Times New Roman"/>
          <w:sz w:val="28"/>
          <w:szCs w:val="28"/>
          <w:lang w:eastAsia="bg-BG"/>
        </w:rPr>
        <w:t xml:space="preserve">На основание чл.87, ал.1, т.1 и т.5, т.6 от ИК ОИК-Харманли с 9 гласа „за“  прие следното </w:t>
      </w:r>
    </w:p>
    <w:p w:rsidR="00A436B5" w:rsidRPr="00A436B5" w:rsidRDefault="00A436B5" w:rsidP="00A436B5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A436B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 №2</w:t>
      </w:r>
      <w:r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1</w:t>
      </w:r>
      <w:r w:rsidR="003F032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3</w:t>
      </w:r>
    </w:p>
    <w:p w:rsidR="00A436B5" w:rsidRPr="00A436B5" w:rsidRDefault="00A436B5" w:rsidP="00A436B5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A436B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Харманли, 22.10.2015г.</w:t>
      </w:r>
    </w:p>
    <w:p w:rsidR="00A436B5" w:rsidRPr="00A436B5" w:rsidRDefault="00A436B5" w:rsidP="00A436B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436B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Относно:</w:t>
      </w:r>
      <w:r w:rsidRPr="00A436B5">
        <w:rPr>
          <w:rFonts w:ascii="Times New Roman" w:hAnsi="Times New Roman" w:cs="Times New Roman"/>
          <w:sz w:val="28"/>
          <w:szCs w:val="28"/>
          <w:lang w:eastAsia="bg-BG"/>
        </w:rPr>
        <w:t xml:space="preserve"> Регистрация на членове на СИК-нови длъжности за изборите за общински съветници и кметове на 25.10.2015г. по предложение на коалиция „БЪЛГАРИЯ БЕЗ ЦЕНЗУРА“ с вх.№40/21.10.2015г.</w:t>
      </w:r>
    </w:p>
    <w:p w:rsidR="00A436B5" w:rsidRPr="00A436B5" w:rsidRDefault="00A436B5" w:rsidP="00A436B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436B5">
        <w:rPr>
          <w:rFonts w:ascii="Times New Roman" w:hAnsi="Times New Roman" w:cs="Times New Roman"/>
          <w:sz w:val="28"/>
          <w:szCs w:val="28"/>
          <w:lang w:eastAsia="bg-BG"/>
        </w:rPr>
        <w:t>С вх.№40/21.10.2015г. на ОИК е постъпило предложение  от  коалиция „БЪЛГАРИЯ БЕЗ ЦЕНЗУРА“ за регистрация на членове на СИК-нови длъжности.</w:t>
      </w:r>
    </w:p>
    <w:p w:rsidR="00A436B5" w:rsidRPr="00A436B5" w:rsidRDefault="00A436B5" w:rsidP="00A436B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436B5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и на основание чл.87, ал.1, т.1 и т.5, т.6 от ИК ОИК-Харманли с 9 гласа „за“  </w:t>
      </w:r>
    </w:p>
    <w:p w:rsidR="00A436B5" w:rsidRPr="00A436B5" w:rsidRDefault="00A436B5" w:rsidP="00A436B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A436B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tbl>
      <w:tblPr>
        <w:tblW w:w="7592" w:type="dxa"/>
        <w:tblInd w:w="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2952"/>
        <w:gridCol w:w="3197"/>
      </w:tblGrid>
      <w:tr w:rsidR="00A436B5" w:rsidRPr="00A436B5" w:rsidTr="00151771">
        <w:trPr>
          <w:gridBefore w:val="1"/>
          <w:wBefore w:w="1443" w:type="dxa"/>
          <w:trHeight w:val="52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B5" w:rsidRPr="00A436B5" w:rsidRDefault="00A436B5" w:rsidP="00A35E4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436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B5" w:rsidRPr="00A436B5" w:rsidRDefault="00A436B5" w:rsidP="00A35E4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436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НАЗНАЧАВА</w:t>
            </w:r>
          </w:p>
        </w:tc>
      </w:tr>
      <w:tr w:rsidR="00A436B5" w:rsidRPr="00A436B5" w:rsidTr="00151771">
        <w:trPr>
          <w:trHeight w:val="25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6B5" w:rsidRPr="00A436B5" w:rsidRDefault="00A436B5" w:rsidP="00A436B5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436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6B5" w:rsidRPr="00A436B5" w:rsidRDefault="00A436B5" w:rsidP="00A35E4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436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 на кандидата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6B5" w:rsidRPr="00A436B5" w:rsidRDefault="00A436B5" w:rsidP="00A35E4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436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 на кандидата</w:t>
            </w:r>
          </w:p>
        </w:tc>
      </w:tr>
      <w:tr w:rsidR="00A436B5" w:rsidRPr="00A436B5" w:rsidTr="00151771">
        <w:trPr>
          <w:trHeight w:val="109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6B5" w:rsidRPr="00A436B5" w:rsidRDefault="00A436B5" w:rsidP="00A436B5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A436B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№ 263300009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6B5" w:rsidRPr="00A436B5" w:rsidRDefault="00A436B5" w:rsidP="00A436B5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A436B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Антон Валентинов Стефанов-Член           ЕГН: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6B5" w:rsidRPr="00A436B5" w:rsidRDefault="00A436B5" w:rsidP="00A436B5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A436B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Антон Валентинов Стефанов-Секретар</w:t>
            </w:r>
            <w:r>
              <w:t xml:space="preserve">  </w:t>
            </w:r>
            <w:r w:rsidRPr="00A436B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ЕГН: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A436B5" w:rsidRPr="00A436B5" w:rsidTr="00151771">
        <w:trPr>
          <w:trHeight w:val="109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6B5" w:rsidRPr="00A436B5" w:rsidRDefault="00A436B5" w:rsidP="00A436B5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A436B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№ 263300011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6B5" w:rsidRPr="00A436B5" w:rsidRDefault="00A436B5" w:rsidP="00A436B5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A436B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Минка Кръстева Жекова-Член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    </w:t>
            </w:r>
            <w:r w:rsidRPr="00A436B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ЕГН: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6B5" w:rsidRPr="00A436B5" w:rsidRDefault="00A436B5" w:rsidP="00A436B5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A436B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Минка Кръстева Жекова-Заместник председател</w:t>
            </w:r>
            <w:r>
              <w:t xml:space="preserve"> </w:t>
            </w:r>
            <w:r w:rsidRPr="00A436B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ЕГН: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</w:tbl>
    <w:p w:rsidR="00A436B5" w:rsidRPr="00A436B5" w:rsidRDefault="00A436B5" w:rsidP="003F032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436B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A436B5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A436B5" w:rsidRPr="00A436B5" w:rsidRDefault="00A436B5" w:rsidP="00A436B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436B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lastRenderedPageBreak/>
        <w:t>Решението</w:t>
      </w:r>
      <w:r w:rsidRPr="00A436B5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 </w:t>
      </w:r>
    </w:p>
    <w:p w:rsidR="00A436B5" w:rsidRPr="00A436B5" w:rsidRDefault="00A436B5" w:rsidP="00A436B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436B5">
        <w:rPr>
          <w:rFonts w:ascii="Times New Roman" w:hAnsi="Times New Roman" w:cs="Times New Roman"/>
          <w:sz w:val="28"/>
          <w:szCs w:val="28"/>
          <w:lang w:eastAsia="bg-BG"/>
        </w:rPr>
        <w:t xml:space="preserve">                                     </w:t>
      </w:r>
    </w:p>
    <w:p w:rsidR="00A436B5" w:rsidRPr="00A436B5" w:rsidRDefault="00A436B5" w:rsidP="00A436B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436B5">
        <w:rPr>
          <w:rFonts w:ascii="Times New Roman" w:hAnsi="Times New Roman" w:cs="Times New Roman"/>
          <w:b/>
          <w:sz w:val="28"/>
          <w:szCs w:val="28"/>
          <w:lang w:val="be-BY" w:eastAsia="bg-BG"/>
        </w:rPr>
        <w:t>7.</w:t>
      </w:r>
      <w:r w:rsidRPr="00A436B5">
        <w:rPr>
          <w:rFonts w:ascii="Times New Roman" w:hAnsi="Times New Roman" w:cs="Times New Roman"/>
          <w:sz w:val="28"/>
          <w:szCs w:val="28"/>
          <w:lang w:eastAsia="bg-BG"/>
        </w:rPr>
        <w:t xml:space="preserve"> Вземане на решение за регистрация на членове на СИК-нови </w:t>
      </w:r>
      <w:proofErr w:type="spellStart"/>
      <w:r w:rsidRPr="00A436B5">
        <w:rPr>
          <w:rFonts w:ascii="Times New Roman" w:hAnsi="Times New Roman" w:cs="Times New Roman"/>
          <w:sz w:val="28"/>
          <w:szCs w:val="28"/>
          <w:lang w:eastAsia="bg-BG"/>
        </w:rPr>
        <w:t>длъж</w:t>
      </w:r>
      <w:proofErr w:type="spellEnd"/>
      <w:r w:rsidRPr="00A436B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A436B5">
        <w:rPr>
          <w:rFonts w:ascii="Times New Roman" w:hAnsi="Times New Roman" w:cs="Times New Roman"/>
          <w:sz w:val="28"/>
          <w:szCs w:val="28"/>
          <w:lang w:eastAsia="bg-BG"/>
        </w:rPr>
        <w:t>ности</w:t>
      </w:r>
      <w:proofErr w:type="spellEnd"/>
      <w:r w:rsidRPr="00A436B5">
        <w:rPr>
          <w:rFonts w:ascii="Times New Roman" w:hAnsi="Times New Roman" w:cs="Times New Roman"/>
          <w:sz w:val="28"/>
          <w:szCs w:val="28"/>
          <w:lang w:eastAsia="bg-BG"/>
        </w:rPr>
        <w:t xml:space="preserve"> за изборите за общински съветници и кметове на 25.10.2015г. по </w:t>
      </w:r>
      <w:proofErr w:type="spellStart"/>
      <w:r w:rsidRPr="00A436B5">
        <w:rPr>
          <w:rFonts w:ascii="Times New Roman" w:hAnsi="Times New Roman" w:cs="Times New Roman"/>
          <w:sz w:val="28"/>
          <w:szCs w:val="28"/>
          <w:lang w:eastAsia="bg-BG"/>
        </w:rPr>
        <w:t>предло</w:t>
      </w:r>
      <w:proofErr w:type="spellEnd"/>
      <w:r w:rsidRPr="00A436B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A436B5">
        <w:rPr>
          <w:rFonts w:ascii="Times New Roman" w:hAnsi="Times New Roman" w:cs="Times New Roman"/>
          <w:sz w:val="28"/>
          <w:szCs w:val="28"/>
          <w:lang w:eastAsia="bg-BG"/>
        </w:rPr>
        <w:t>жение</w:t>
      </w:r>
      <w:proofErr w:type="spellEnd"/>
      <w:r w:rsidRPr="00A436B5">
        <w:rPr>
          <w:rFonts w:ascii="Times New Roman" w:hAnsi="Times New Roman" w:cs="Times New Roman"/>
          <w:sz w:val="28"/>
          <w:szCs w:val="28"/>
          <w:lang w:eastAsia="bg-BG"/>
        </w:rPr>
        <w:t xml:space="preserve"> на коалиция „Реформаторски блок“ с вх.№40/21.10.2015г.</w:t>
      </w:r>
    </w:p>
    <w:p w:rsidR="00A436B5" w:rsidRPr="00A436B5" w:rsidRDefault="00A436B5" w:rsidP="00A436B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436B5">
        <w:rPr>
          <w:rFonts w:ascii="Times New Roman" w:hAnsi="Times New Roman" w:cs="Times New Roman"/>
          <w:sz w:val="28"/>
          <w:szCs w:val="28"/>
          <w:lang w:eastAsia="bg-BG"/>
        </w:rPr>
        <w:t>С вх.№40/21.10.2015г. на ОИК е постъпило предложение  от  коалиция „Реформаторски блок“  за регистрация на членове на СИК-нови длъжности.</w:t>
      </w:r>
    </w:p>
    <w:p w:rsidR="00A436B5" w:rsidRPr="00A436B5" w:rsidRDefault="00A436B5" w:rsidP="00A436B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436B5">
        <w:rPr>
          <w:rFonts w:ascii="Times New Roman" w:hAnsi="Times New Roman" w:cs="Times New Roman"/>
          <w:sz w:val="28"/>
          <w:szCs w:val="28"/>
          <w:lang w:eastAsia="bg-BG"/>
        </w:rPr>
        <w:t xml:space="preserve">На основание чл.87, ал.1, т.1 и т.5, т.6 от ИК ОИК-Харманли с 9 гласа „за“  прие следното </w:t>
      </w:r>
    </w:p>
    <w:p w:rsidR="00A436B5" w:rsidRPr="00A436B5" w:rsidRDefault="00A436B5" w:rsidP="00A436B5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A436B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 №21</w:t>
      </w:r>
      <w:r w:rsidR="003F032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4</w:t>
      </w:r>
    </w:p>
    <w:p w:rsidR="00A436B5" w:rsidRPr="00A436B5" w:rsidRDefault="00A436B5" w:rsidP="00A436B5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A436B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Харманли, 22.10.2015г.</w:t>
      </w:r>
    </w:p>
    <w:p w:rsidR="00A436B5" w:rsidRPr="00A436B5" w:rsidRDefault="00A436B5" w:rsidP="00A436B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436B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Относно:</w:t>
      </w:r>
      <w:r w:rsidRPr="00A436B5">
        <w:rPr>
          <w:rFonts w:ascii="Times New Roman" w:hAnsi="Times New Roman" w:cs="Times New Roman"/>
          <w:sz w:val="28"/>
          <w:szCs w:val="28"/>
          <w:lang w:eastAsia="bg-BG"/>
        </w:rPr>
        <w:t xml:space="preserve"> Регистрация на членове на СИК-нови длъжности за изборите за общински съветници и кметове на 25.10.2015г. по предложение на коалиция „Реформаторски блок “ с вх.№40/21.10.2015г.</w:t>
      </w:r>
    </w:p>
    <w:p w:rsidR="00A436B5" w:rsidRPr="00A436B5" w:rsidRDefault="00A436B5" w:rsidP="00A436B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436B5">
        <w:rPr>
          <w:rFonts w:ascii="Times New Roman" w:hAnsi="Times New Roman" w:cs="Times New Roman"/>
          <w:sz w:val="28"/>
          <w:szCs w:val="28"/>
          <w:lang w:eastAsia="bg-BG"/>
        </w:rPr>
        <w:t>С вх.№40/21.10.2015г. на ОИК е постъпило предложение  от  коалиция „Реформаторски блок“  за регистрация на членове на СИК-нови длъжности .</w:t>
      </w:r>
    </w:p>
    <w:p w:rsidR="00A436B5" w:rsidRPr="00A436B5" w:rsidRDefault="00A436B5" w:rsidP="00A436B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436B5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и на основание чл.87, ал.1, т.1 и т.5, т.6 от ИК ОИК-Харманли с 9 гласа „за“  </w:t>
      </w:r>
    </w:p>
    <w:p w:rsidR="00A436B5" w:rsidRPr="00A436B5" w:rsidRDefault="00A436B5" w:rsidP="00A436B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A436B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tbl>
      <w:tblPr>
        <w:tblW w:w="6316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952"/>
        <w:gridCol w:w="3197"/>
      </w:tblGrid>
      <w:tr w:rsidR="00A436B5" w:rsidRPr="00A436B5" w:rsidTr="00A436B5">
        <w:trPr>
          <w:gridBefore w:val="1"/>
          <w:wBefore w:w="167" w:type="dxa"/>
          <w:trHeight w:val="52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B5" w:rsidRPr="00A436B5" w:rsidRDefault="00A436B5" w:rsidP="00A436B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436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B5" w:rsidRPr="00A436B5" w:rsidRDefault="00A436B5" w:rsidP="00A436B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436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НАЗНАЧАВА</w:t>
            </w:r>
          </w:p>
        </w:tc>
      </w:tr>
      <w:tr w:rsidR="00A436B5" w:rsidRPr="00A436B5" w:rsidTr="00A436B5">
        <w:trPr>
          <w:trHeight w:val="255"/>
        </w:trPr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6B5" w:rsidRPr="00A436B5" w:rsidRDefault="00A436B5" w:rsidP="00A436B5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436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6B5" w:rsidRPr="00A436B5" w:rsidRDefault="00A436B5" w:rsidP="00A436B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436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 на кандидата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6B5" w:rsidRPr="00A436B5" w:rsidRDefault="00A436B5" w:rsidP="00A436B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436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 на кандидата</w:t>
            </w:r>
          </w:p>
        </w:tc>
      </w:tr>
      <w:tr w:rsidR="00A436B5" w:rsidRPr="00A436B5" w:rsidTr="00A436B5">
        <w:trPr>
          <w:trHeight w:val="1092"/>
        </w:trPr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6B5" w:rsidRPr="00A436B5" w:rsidRDefault="00A436B5" w:rsidP="00A436B5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A436B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№ 263300028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6B5" w:rsidRPr="00A436B5" w:rsidRDefault="00A436B5" w:rsidP="00A436B5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A436B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Николай Митев Ников-Член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      </w:t>
            </w:r>
            <w:r w:rsidRPr="00A436B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ЕГН: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6B5" w:rsidRPr="00A436B5" w:rsidRDefault="00A436B5" w:rsidP="000A4EDF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A436B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Николай Митев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  </w:t>
            </w:r>
            <w:r w:rsidRPr="00A436B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Ников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–</w:t>
            </w:r>
            <w:r w:rsidRPr="00A436B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               </w:t>
            </w:r>
            <w:r>
              <w:t xml:space="preserve"> </w:t>
            </w:r>
            <w:r w:rsidRPr="00A436B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ЕГН: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A436B5" w:rsidRPr="00A436B5" w:rsidTr="00A436B5">
        <w:trPr>
          <w:trHeight w:val="1092"/>
        </w:trPr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6B5" w:rsidRPr="00A436B5" w:rsidRDefault="00A436B5" w:rsidP="00A436B5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A436B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№ 263300031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6B5" w:rsidRPr="00A436B5" w:rsidRDefault="00A436B5" w:rsidP="00A436B5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A436B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Георги Петров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</w:t>
            </w:r>
            <w:r w:rsidRPr="00A436B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Петров-Член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                    </w:t>
            </w:r>
            <w:r w:rsidRPr="00A436B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ЕГН: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6B5" w:rsidRPr="00A436B5" w:rsidRDefault="00A436B5" w:rsidP="00A436B5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A436B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Георги Петров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   </w:t>
            </w:r>
            <w:proofErr w:type="spellStart"/>
            <w:r w:rsidRPr="00A436B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Петров</w:t>
            </w:r>
            <w:proofErr w:type="spellEnd"/>
            <w:r w:rsidRPr="00A436B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-Секретар</w:t>
            </w:r>
            <w:r>
              <w:t xml:space="preserve">                                       </w:t>
            </w:r>
            <w:r w:rsidRPr="00A436B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ЕГН: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A436B5" w:rsidRPr="00A436B5" w:rsidTr="00A436B5">
        <w:trPr>
          <w:trHeight w:val="1092"/>
        </w:trPr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6B5" w:rsidRPr="00A436B5" w:rsidRDefault="00A436B5" w:rsidP="00A436B5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A436B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№ 263300045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6B5" w:rsidRPr="00A436B5" w:rsidRDefault="00A436B5" w:rsidP="00A436B5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A436B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Сезгин Исмаил Исмаил-Член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    </w:t>
            </w:r>
            <w:r w:rsidRPr="00A436B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ЕГН: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6B5" w:rsidRPr="00A436B5" w:rsidRDefault="00A436B5" w:rsidP="00A436B5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A436B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Сезгин Исмаил </w:t>
            </w:r>
            <w:proofErr w:type="spellStart"/>
            <w:r w:rsidRPr="00A436B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Исмаил</w:t>
            </w:r>
            <w:proofErr w:type="spellEnd"/>
            <w:r w:rsidRPr="00A436B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–Заместник председател</w:t>
            </w:r>
            <w:r>
              <w:t xml:space="preserve"> </w:t>
            </w:r>
            <w:r w:rsidRPr="00A436B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ЕГН: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</w:tbl>
    <w:p w:rsidR="00A436B5" w:rsidRPr="00A436B5" w:rsidRDefault="00A436B5" w:rsidP="003F032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436B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A436B5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A436B5" w:rsidRPr="00A436B5" w:rsidRDefault="00A436B5" w:rsidP="00A436B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436B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A436B5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 </w:t>
      </w:r>
    </w:p>
    <w:p w:rsidR="00263C85" w:rsidRPr="006145A9" w:rsidRDefault="00263C85" w:rsidP="00263C8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FF0000"/>
          <w:sz w:val="28"/>
          <w:szCs w:val="28"/>
          <w:lang w:eastAsia="bg-BG"/>
        </w:rPr>
      </w:pPr>
    </w:p>
    <w:p w:rsidR="006145A9" w:rsidRPr="00730585" w:rsidRDefault="006145A9" w:rsidP="008246A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30585">
        <w:rPr>
          <w:rFonts w:ascii="Times New Roman" w:hAnsi="Times New Roman" w:cs="Times New Roman"/>
          <w:b/>
          <w:sz w:val="28"/>
          <w:szCs w:val="28"/>
          <w:lang w:eastAsia="bg-BG"/>
        </w:rPr>
        <w:t>8.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Вземане на решение за промени в състава на СИК 263300001, СИК 263300007, СИК 263300008, СИК 263300015, СИК 263300019, </w:t>
      </w:r>
      <w:r w:rsidRPr="00730585">
        <w:t xml:space="preserve"> 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СИК 263300022, СИК 263300025, </w:t>
      </w:r>
      <w:r w:rsidRPr="00730585">
        <w:t xml:space="preserve"> 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>СИК 263300029,  СИК 263300034, СИК 263300037,  СИК 263300038,  СИК 263300040,  СИК 2633000</w:t>
      </w:r>
      <w:r w:rsidR="008246A6" w:rsidRPr="00730585">
        <w:rPr>
          <w:rFonts w:ascii="Times New Roman" w:hAnsi="Times New Roman" w:cs="Times New Roman"/>
          <w:sz w:val="28"/>
          <w:szCs w:val="28"/>
          <w:lang w:eastAsia="bg-BG"/>
        </w:rPr>
        <w:t>41,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  СИК 2633000</w:t>
      </w:r>
      <w:r w:rsidR="008246A6" w:rsidRPr="00730585">
        <w:rPr>
          <w:rFonts w:ascii="Times New Roman" w:hAnsi="Times New Roman" w:cs="Times New Roman"/>
          <w:sz w:val="28"/>
          <w:szCs w:val="28"/>
          <w:lang w:eastAsia="bg-BG"/>
        </w:rPr>
        <w:t>42 и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 СИК 2633000</w:t>
      </w:r>
      <w:r w:rsidR="008246A6"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45 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по предложение на партия </w:t>
      </w:r>
      <w:r w:rsidRPr="00730585">
        <w:rPr>
          <w:rFonts w:ascii="Times New Roman" w:hAnsi="Times New Roman" w:cs="Times New Roman"/>
          <w:b/>
          <w:sz w:val="28"/>
          <w:szCs w:val="28"/>
          <w:lang w:eastAsia="bg-BG"/>
        </w:rPr>
        <w:t>ПП ГЕРБ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 с вх.№44/22.10.2015г.</w:t>
      </w:r>
    </w:p>
    <w:p w:rsidR="006145A9" w:rsidRPr="00730585" w:rsidRDefault="006145A9" w:rsidP="008246A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30585">
        <w:rPr>
          <w:rFonts w:ascii="Times New Roman" w:hAnsi="Times New Roman" w:cs="Times New Roman"/>
          <w:sz w:val="28"/>
          <w:szCs w:val="28"/>
          <w:lang w:eastAsia="bg-BG"/>
        </w:rPr>
        <w:t>С вх.№</w:t>
      </w:r>
      <w:r w:rsidR="008246A6" w:rsidRPr="00730585">
        <w:rPr>
          <w:rFonts w:ascii="Times New Roman" w:hAnsi="Times New Roman" w:cs="Times New Roman"/>
          <w:sz w:val="28"/>
          <w:szCs w:val="28"/>
          <w:lang w:eastAsia="bg-BG"/>
        </w:rPr>
        <w:t>44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>/2</w:t>
      </w:r>
      <w:r w:rsidR="008246A6" w:rsidRPr="00730585"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.10.2015г. на ОИК Харманли е </w:t>
      </w:r>
      <w:r w:rsidR="008246A6"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постъпило предложение от ПП ГЕРБ 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за смяна в състава на </w:t>
      </w:r>
      <w:r w:rsidR="008246A6"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СИК 263300001, СИК 263300007, СИК 263300008, СИК 263300015, СИК 263300019,  СИК 263300022, СИК 263300025,  СИК 263300029,  СИК 263300034, СИК 263300037,  СИК 263300038,  СИК 263300040,  СИК 263300041,  СИК 263300042 и  СИК 263300045 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>за Община Харманли.</w:t>
      </w:r>
    </w:p>
    <w:p w:rsidR="006145A9" w:rsidRPr="00730585" w:rsidRDefault="006145A9" w:rsidP="008246A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На основание чл.87, ал.1, т.1 и т.5, т.6 от ИК ОИК-Харманли с 9 гласа „за“ прие следното </w:t>
      </w:r>
    </w:p>
    <w:p w:rsidR="006145A9" w:rsidRPr="00730585" w:rsidRDefault="006145A9" w:rsidP="008246A6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730585"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№21</w:t>
      </w:r>
      <w:r w:rsidR="003F0329">
        <w:rPr>
          <w:rFonts w:ascii="Times New Roman" w:hAnsi="Times New Roman" w:cs="Times New Roman"/>
          <w:b/>
          <w:sz w:val="28"/>
          <w:szCs w:val="28"/>
          <w:lang w:eastAsia="bg-BG"/>
        </w:rPr>
        <w:t>5</w:t>
      </w:r>
    </w:p>
    <w:p w:rsidR="006145A9" w:rsidRPr="00730585" w:rsidRDefault="006145A9" w:rsidP="008246A6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730585">
        <w:rPr>
          <w:rFonts w:ascii="Times New Roman" w:hAnsi="Times New Roman" w:cs="Times New Roman"/>
          <w:b/>
          <w:sz w:val="28"/>
          <w:szCs w:val="28"/>
          <w:lang w:eastAsia="bg-BG"/>
        </w:rPr>
        <w:t>Харманли, 22.10.2015г.</w:t>
      </w:r>
    </w:p>
    <w:p w:rsidR="006145A9" w:rsidRPr="00730585" w:rsidRDefault="006145A9" w:rsidP="008246A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30585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 Промени в състава на </w:t>
      </w:r>
      <w:r w:rsidR="008246A6"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СИК 263300001, СИК 263300007, СИК 263300008, СИК 263300015, СИК 263300019,  СИК 263300022, СИК 263300025,  СИК 263300029,  СИК 263300034, СИК 263300037,  СИК 263300038,  СИК 263300040,  СИК 263300041,  СИК 263300042 и СИК 263300045 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в община </w:t>
      </w:r>
      <w:proofErr w:type="spellStart"/>
      <w:r w:rsidRPr="00730585">
        <w:rPr>
          <w:rFonts w:ascii="Times New Roman" w:hAnsi="Times New Roman" w:cs="Times New Roman"/>
          <w:sz w:val="28"/>
          <w:szCs w:val="28"/>
          <w:lang w:eastAsia="bg-BG"/>
        </w:rPr>
        <w:t>Хар</w:t>
      </w:r>
      <w:proofErr w:type="spellEnd"/>
      <w:r w:rsidR="008246A6"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730585">
        <w:rPr>
          <w:rFonts w:ascii="Times New Roman" w:hAnsi="Times New Roman" w:cs="Times New Roman"/>
          <w:sz w:val="28"/>
          <w:szCs w:val="28"/>
          <w:lang w:eastAsia="bg-BG"/>
        </w:rPr>
        <w:t>манли</w:t>
      </w:r>
      <w:proofErr w:type="spellEnd"/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 по</w:t>
      </w:r>
      <w:r w:rsidR="008246A6"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предложение на </w:t>
      </w:r>
      <w:r w:rsidR="008246A6"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ПП ГЕРБ 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>с вх.№</w:t>
      </w:r>
      <w:r w:rsidR="008246A6" w:rsidRPr="00730585">
        <w:rPr>
          <w:rFonts w:ascii="Times New Roman" w:hAnsi="Times New Roman" w:cs="Times New Roman"/>
          <w:sz w:val="28"/>
          <w:szCs w:val="28"/>
          <w:lang w:eastAsia="bg-BG"/>
        </w:rPr>
        <w:t>44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>/2</w:t>
      </w:r>
      <w:r w:rsidR="008246A6" w:rsidRPr="00730585"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.10.2015г.  </w:t>
      </w:r>
    </w:p>
    <w:p w:rsidR="006145A9" w:rsidRPr="00730585" w:rsidRDefault="006145A9" w:rsidP="008246A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30585">
        <w:rPr>
          <w:rFonts w:ascii="Times New Roman" w:hAnsi="Times New Roman" w:cs="Times New Roman"/>
          <w:sz w:val="28"/>
          <w:szCs w:val="28"/>
          <w:lang w:eastAsia="bg-BG"/>
        </w:rPr>
        <w:t>С вх.№</w:t>
      </w:r>
      <w:r w:rsidR="008246A6" w:rsidRPr="00730585">
        <w:rPr>
          <w:rFonts w:ascii="Times New Roman" w:hAnsi="Times New Roman" w:cs="Times New Roman"/>
          <w:sz w:val="28"/>
          <w:szCs w:val="28"/>
          <w:lang w:eastAsia="bg-BG"/>
        </w:rPr>
        <w:t>44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>/2</w:t>
      </w:r>
      <w:r w:rsidR="008246A6" w:rsidRPr="00730585"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.10.2015г. на ОИК Харманли е постъпило предложение от партия </w:t>
      </w:r>
      <w:r w:rsidR="008246A6"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ПП ГЕРБ 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за смяна в състава на </w:t>
      </w:r>
      <w:r w:rsidR="008246A6"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СИК 263300001, СИК 263300007, СИК 263300008, СИК 263300015, СИК 263300019,  СИК 263300022, СИК 263300025,  СИК 263300029,  СИК 263300034, СИК 263300037,  СИК 263300038,  СИК 263300040,  СИК 263300041,  СИК 263300042 и СИК 263300045 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за Община </w:t>
      </w:r>
      <w:proofErr w:type="spellStart"/>
      <w:r w:rsidRPr="00730585">
        <w:rPr>
          <w:rFonts w:ascii="Times New Roman" w:hAnsi="Times New Roman" w:cs="Times New Roman"/>
          <w:sz w:val="28"/>
          <w:szCs w:val="28"/>
          <w:lang w:eastAsia="bg-BG"/>
        </w:rPr>
        <w:t>Хар</w:t>
      </w:r>
      <w:proofErr w:type="spellEnd"/>
      <w:r w:rsidR="008246A6"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730585">
        <w:rPr>
          <w:rFonts w:ascii="Times New Roman" w:hAnsi="Times New Roman" w:cs="Times New Roman"/>
          <w:sz w:val="28"/>
          <w:szCs w:val="28"/>
          <w:lang w:eastAsia="bg-BG"/>
        </w:rPr>
        <w:t>манли</w:t>
      </w:r>
      <w:proofErr w:type="spellEnd"/>
      <w:r w:rsidRPr="00730585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6145A9" w:rsidRPr="00730585" w:rsidRDefault="006145A9" w:rsidP="008246A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и на основание чл.87, ал.1, т.1 и т.5, т.6 от ИК ОИК Харманли с 9 гласа „за“  </w:t>
      </w:r>
    </w:p>
    <w:p w:rsidR="006145A9" w:rsidRPr="00730585" w:rsidRDefault="006145A9" w:rsidP="008246A6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730585">
        <w:rPr>
          <w:rFonts w:ascii="Times New Roman" w:hAnsi="Times New Roman" w:cs="Times New Roman"/>
          <w:b/>
          <w:sz w:val="28"/>
          <w:szCs w:val="28"/>
          <w:lang w:eastAsia="bg-BG"/>
        </w:rPr>
        <w:t>РЕШИ:</w:t>
      </w:r>
    </w:p>
    <w:tbl>
      <w:tblPr>
        <w:tblStyle w:val="a9"/>
        <w:tblW w:w="9855" w:type="dxa"/>
        <w:tblLayout w:type="fixed"/>
        <w:tblLook w:val="04A0" w:firstRow="1" w:lastRow="0" w:firstColumn="1" w:lastColumn="0" w:noHBand="0" w:noVBand="1"/>
      </w:tblPr>
      <w:tblGrid>
        <w:gridCol w:w="1668"/>
        <w:gridCol w:w="2217"/>
        <w:gridCol w:w="2319"/>
        <w:gridCol w:w="3651"/>
      </w:tblGrid>
      <w:tr w:rsidR="00730585" w:rsidRPr="00730585" w:rsidTr="005437F3">
        <w:tc>
          <w:tcPr>
            <w:tcW w:w="1668" w:type="dxa"/>
          </w:tcPr>
          <w:p w:rsidR="006145A9" w:rsidRPr="00730585" w:rsidRDefault="006145A9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217" w:type="dxa"/>
          </w:tcPr>
          <w:p w:rsidR="006145A9" w:rsidRPr="00730585" w:rsidRDefault="006145A9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2319" w:type="dxa"/>
          </w:tcPr>
          <w:p w:rsidR="006145A9" w:rsidRPr="00730585" w:rsidRDefault="006145A9" w:rsidP="0064649D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651" w:type="dxa"/>
          </w:tcPr>
          <w:p w:rsidR="006145A9" w:rsidRPr="00730585" w:rsidRDefault="006145A9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НАЗНАЧАВА</w:t>
            </w:r>
          </w:p>
        </w:tc>
      </w:tr>
      <w:tr w:rsidR="00730585" w:rsidRPr="00730585" w:rsidTr="005437F3">
        <w:tc>
          <w:tcPr>
            <w:tcW w:w="1668" w:type="dxa"/>
          </w:tcPr>
          <w:p w:rsidR="006145A9" w:rsidRPr="00730585" w:rsidRDefault="006145A9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2217" w:type="dxa"/>
          </w:tcPr>
          <w:p w:rsidR="006145A9" w:rsidRPr="00730585" w:rsidRDefault="006145A9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  <w:tc>
          <w:tcPr>
            <w:tcW w:w="2319" w:type="dxa"/>
          </w:tcPr>
          <w:p w:rsidR="006145A9" w:rsidRPr="00730585" w:rsidRDefault="006145A9" w:rsidP="0064649D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651" w:type="dxa"/>
          </w:tcPr>
          <w:p w:rsidR="006145A9" w:rsidRPr="00730585" w:rsidRDefault="006145A9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</w:tr>
      <w:tr w:rsidR="00730585" w:rsidRPr="00730585" w:rsidTr="005437F3">
        <w:trPr>
          <w:trHeight w:val="930"/>
        </w:trPr>
        <w:tc>
          <w:tcPr>
            <w:tcW w:w="1668" w:type="dxa"/>
          </w:tcPr>
          <w:p w:rsidR="006145A9" w:rsidRPr="00730585" w:rsidRDefault="006145A9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  <w:p w:rsidR="006145A9" w:rsidRPr="00730585" w:rsidRDefault="006145A9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26330000</w:t>
            </w:r>
            <w:r w:rsidR="00BC6756"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217" w:type="dxa"/>
          </w:tcPr>
          <w:p w:rsidR="006145A9" w:rsidRPr="00730585" w:rsidRDefault="00BC6756" w:rsidP="00BC6756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Стела </w:t>
            </w:r>
            <w:r w:rsidR="00C73524"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Георгиева Димова </w:t>
            </w:r>
          </w:p>
        </w:tc>
        <w:tc>
          <w:tcPr>
            <w:tcW w:w="2319" w:type="dxa"/>
          </w:tcPr>
          <w:p w:rsidR="006145A9" w:rsidRPr="00730585" w:rsidRDefault="006145A9" w:rsidP="0064649D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  <w:p w:rsidR="006145A9" w:rsidRPr="00730585" w:rsidRDefault="00BC6756" w:rsidP="0064649D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</w:p>
        </w:tc>
        <w:tc>
          <w:tcPr>
            <w:tcW w:w="3651" w:type="dxa"/>
          </w:tcPr>
          <w:p w:rsidR="006145A9" w:rsidRPr="00730585" w:rsidRDefault="00BC6756" w:rsidP="005437F3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Галя Атанасова Митева </w:t>
            </w:r>
            <w:r w:rsidR="006145A9"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ЕГН: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, тел.: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730585" w:rsidRPr="00730585" w:rsidTr="005437F3">
        <w:trPr>
          <w:trHeight w:val="930"/>
        </w:trPr>
        <w:tc>
          <w:tcPr>
            <w:tcW w:w="1668" w:type="dxa"/>
          </w:tcPr>
          <w:p w:rsidR="008246A6" w:rsidRPr="00730585" w:rsidRDefault="00BC6756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263300007</w:t>
            </w:r>
          </w:p>
        </w:tc>
        <w:tc>
          <w:tcPr>
            <w:tcW w:w="2217" w:type="dxa"/>
          </w:tcPr>
          <w:p w:rsidR="008246A6" w:rsidRPr="00730585" w:rsidRDefault="00BC6756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Георги </w:t>
            </w:r>
            <w:r w:rsidR="00C73524"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 </w:t>
            </w: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Паунов </w:t>
            </w:r>
            <w:r w:rsidR="00C73524"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</w:t>
            </w: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lastRenderedPageBreak/>
              <w:t>Бакалов</w:t>
            </w:r>
          </w:p>
        </w:tc>
        <w:tc>
          <w:tcPr>
            <w:tcW w:w="2319" w:type="dxa"/>
          </w:tcPr>
          <w:p w:rsidR="003F0329" w:rsidRDefault="003F0329" w:rsidP="0064649D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  <w:p w:rsidR="008246A6" w:rsidRPr="00730585" w:rsidRDefault="003F0329" w:rsidP="0064649D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3F0329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</w:p>
        </w:tc>
        <w:tc>
          <w:tcPr>
            <w:tcW w:w="3651" w:type="dxa"/>
          </w:tcPr>
          <w:p w:rsidR="00BC6756" w:rsidRPr="00730585" w:rsidRDefault="00BC6756" w:rsidP="005437F3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Гюлхан Мюмюн Хасан</w:t>
            </w:r>
            <w:r w:rsidR="005437F3"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ЕГН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,</w:t>
            </w:r>
            <w:r w:rsidR="005437F3"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тел.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lastRenderedPageBreak/>
              <w:t>**********</w:t>
            </w:r>
          </w:p>
        </w:tc>
      </w:tr>
      <w:tr w:rsidR="00730585" w:rsidRPr="00730585" w:rsidTr="005437F3">
        <w:trPr>
          <w:trHeight w:val="930"/>
        </w:trPr>
        <w:tc>
          <w:tcPr>
            <w:tcW w:w="1668" w:type="dxa"/>
          </w:tcPr>
          <w:p w:rsidR="008246A6" w:rsidRPr="00730585" w:rsidRDefault="00BC6756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lastRenderedPageBreak/>
              <w:t>СИК 263300008</w:t>
            </w:r>
          </w:p>
        </w:tc>
        <w:tc>
          <w:tcPr>
            <w:tcW w:w="2217" w:type="dxa"/>
          </w:tcPr>
          <w:p w:rsidR="008246A6" w:rsidRPr="00730585" w:rsidRDefault="00BC6756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Михайл</w:t>
            </w:r>
            <w:r w:rsidR="005437F3"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</w:t>
            </w: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Иванов Атанасов</w:t>
            </w:r>
          </w:p>
        </w:tc>
        <w:tc>
          <w:tcPr>
            <w:tcW w:w="2319" w:type="dxa"/>
          </w:tcPr>
          <w:p w:rsidR="008246A6" w:rsidRPr="00730585" w:rsidRDefault="00BC6756" w:rsidP="0064649D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651" w:type="dxa"/>
          </w:tcPr>
          <w:p w:rsidR="008246A6" w:rsidRPr="00730585" w:rsidRDefault="00BC6756" w:rsidP="0064649D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Тюркян Мюмюн Хас</w:t>
            </w:r>
            <w:r w:rsidR="0064649D"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ан  ЕГН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  <w:r w:rsidR="0064649D"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, тел.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730585" w:rsidRPr="00730585" w:rsidTr="005437F3">
        <w:trPr>
          <w:trHeight w:val="930"/>
        </w:trPr>
        <w:tc>
          <w:tcPr>
            <w:tcW w:w="1668" w:type="dxa"/>
          </w:tcPr>
          <w:p w:rsidR="008246A6" w:rsidRPr="00730585" w:rsidRDefault="00BC6756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263300015</w:t>
            </w:r>
          </w:p>
        </w:tc>
        <w:tc>
          <w:tcPr>
            <w:tcW w:w="2217" w:type="dxa"/>
          </w:tcPr>
          <w:p w:rsidR="008246A6" w:rsidRPr="00730585" w:rsidRDefault="00BC6756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Мария Антонова Нейкова</w:t>
            </w:r>
          </w:p>
        </w:tc>
        <w:tc>
          <w:tcPr>
            <w:tcW w:w="2319" w:type="dxa"/>
          </w:tcPr>
          <w:p w:rsidR="008246A6" w:rsidRPr="00730585" w:rsidRDefault="003F0329" w:rsidP="0064649D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651" w:type="dxa"/>
          </w:tcPr>
          <w:p w:rsidR="008246A6" w:rsidRPr="00730585" w:rsidRDefault="00BC6756" w:rsidP="005437F3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Стела Георгиева Димова ЕГН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тел.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730585" w:rsidRPr="00730585" w:rsidTr="003F0329">
        <w:trPr>
          <w:trHeight w:val="282"/>
        </w:trPr>
        <w:tc>
          <w:tcPr>
            <w:tcW w:w="1668" w:type="dxa"/>
          </w:tcPr>
          <w:p w:rsidR="008246A6" w:rsidRPr="00730585" w:rsidRDefault="00BC6756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263300019</w:t>
            </w:r>
          </w:p>
        </w:tc>
        <w:tc>
          <w:tcPr>
            <w:tcW w:w="2217" w:type="dxa"/>
          </w:tcPr>
          <w:p w:rsidR="008246A6" w:rsidRPr="00730585" w:rsidRDefault="00BC6756" w:rsidP="003F032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Димитрина Пей</w:t>
            </w:r>
            <w:r w:rsidR="003F0329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кова Д</w:t>
            </w: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имитрова</w:t>
            </w:r>
            <w:r w:rsidR="003F0329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-</w:t>
            </w: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Казакова</w:t>
            </w:r>
          </w:p>
        </w:tc>
        <w:tc>
          <w:tcPr>
            <w:tcW w:w="2319" w:type="dxa"/>
          </w:tcPr>
          <w:p w:rsidR="008246A6" w:rsidRPr="00730585" w:rsidRDefault="00BC6756" w:rsidP="00A24FF8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651" w:type="dxa"/>
          </w:tcPr>
          <w:p w:rsidR="008246A6" w:rsidRPr="00730585" w:rsidRDefault="00BC6756" w:rsidP="005437F3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Динка Димитрова Николова ЕГН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тел.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730585" w:rsidRPr="00730585" w:rsidTr="005437F3">
        <w:trPr>
          <w:trHeight w:val="930"/>
        </w:trPr>
        <w:tc>
          <w:tcPr>
            <w:tcW w:w="1668" w:type="dxa"/>
          </w:tcPr>
          <w:p w:rsidR="008246A6" w:rsidRPr="00730585" w:rsidRDefault="00BC6756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263300022</w:t>
            </w:r>
          </w:p>
        </w:tc>
        <w:tc>
          <w:tcPr>
            <w:tcW w:w="2217" w:type="dxa"/>
          </w:tcPr>
          <w:p w:rsidR="008246A6" w:rsidRPr="00730585" w:rsidRDefault="00BC6756" w:rsidP="00C7352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Симона </w:t>
            </w:r>
            <w:r w:rsidR="00C73524"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</w:t>
            </w: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Дончева </w:t>
            </w:r>
            <w:r w:rsidR="00C73524"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Цанова</w:t>
            </w:r>
          </w:p>
        </w:tc>
        <w:tc>
          <w:tcPr>
            <w:tcW w:w="2319" w:type="dxa"/>
          </w:tcPr>
          <w:p w:rsidR="008246A6" w:rsidRPr="00730585" w:rsidRDefault="00C422D9" w:rsidP="0064649D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651" w:type="dxa"/>
          </w:tcPr>
          <w:p w:rsidR="008246A6" w:rsidRPr="00730585" w:rsidRDefault="00C422D9" w:rsidP="005437F3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Николай Желязков </w:t>
            </w:r>
            <w:proofErr w:type="spellStart"/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Какъров</w:t>
            </w:r>
            <w:proofErr w:type="spellEnd"/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ЕГН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тел.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730585" w:rsidRPr="00730585" w:rsidTr="005437F3">
        <w:trPr>
          <w:trHeight w:val="930"/>
        </w:trPr>
        <w:tc>
          <w:tcPr>
            <w:tcW w:w="1668" w:type="dxa"/>
          </w:tcPr>
          <w:p w:rsidR="008246A6" w:rsidRPr="00730585" w:rsidRDefault="00C422D9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263300022</w:t>
            </w:r>
          </w:p>
        </w:tc>
        <w:tc>
          <w:tcPr>
            <w:tcW w:w="2217" w:type="dxa"/>
          </w:tcPr>
          <w:p w:rsidR="008246A6" w:rsidRPr="00730585" w:rsidRDefault="00C422D9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Красимира Костадинова Гочева</w:t>
            </w:r>
          </w:p>
        </w:tc>
        <w:tc>
          <w:tcPr>
            <w:tcW w:w="2319" w:type="dxa"/>
          </w:tcPr>
          <w:p w:rsidR="008246A6" w:rsidRPr="00730585" w:rsidRDefault="00C422D9" w:rsidP="0064649D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651" w:type="dxa"/>
          </w:tcPr>
          <w:p w:rsidR="008246A6" w:rsidRPr="00730585" w:rsidRDefault="00C422D9" w:rsidP="005437F3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Николай Христов Николов ЕГН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  <w:r w:rsidR="00577590"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тел.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730585" w:rsidRPr="00730585" w:rsidTr="005437F3">
        <w:trPr>
          <w:trHeight w:val="930"/>
        </w:trPr>
        <w:tc>
          <w:tcPr>
            <w:tcW w:w="1668" w:type="dxa"/>
          </w:tcPr>
          <w:p w:rsidR="008246A6" w:rsidRPr="00730585" w:rsidRDefault="00577590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263300025</w:t>
            </w:r>
          </w:p>
        </w:tc>
        <w:tc>
          <w:tcPr>
            <w:tcW w:w="2217" w:type="dxa"/>
          </w:tcPr>
          <w:p w:rsidR="008246A6" w:rsidRPr="00730585" w:rsidRDefault="00577590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Галина Стефанова Райчева</w:t>
            </w:r>
          </w:p>
        </w:tc>
        <w:tc>
          <w:tcPr>
            <w:tcW w:w="2319" w:type="dxa"/>
          </w:tcPr>
          <w:p w:rsidR="008246A6" w:rsidRPr="00730585" w:rsidRDefault="00577590" w:rsidP="0064649D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651" w:type="dxa"/>
          </w:tcPr>
          <w:p w:rsidR="008246A6" w:rsidRPr="00730585" w:rsidRDefault="00577590" w:rsidP="005437F3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Божидара Иванова Минева ЕГН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тел.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730585" w:rsidRPr="00730585" w:rsidTr="005437F3">
        <w:trPr>
          <w:trHeight w:val="930"/>
        </w:trPr>
        <w:tc>
          <w:tcPr>
            <w:tcW w:w="1668" w:type="dxa"/>
          </w:tcPr>
          <w:p w:rsidR="008246A6" w:rsidRPr="00730585" w:rsidRDefault="00577590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263300029</w:t>
            </w:r>
          </w:p>
        </w:tc>
        <w:tc>
          <w:tcPr>
            <w:tcW w:w="2217" w:type="dxa"/>
          </w:tcPr>
          <w:p w:rsidR="008246A6" w:rsidRPr="00730585" w:rsidRDefault="00577590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Димитър Иванов </w:t>
            </w:r>
            <w:r w:rsidR="005437F3"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</w:t>
            </w:r>
            <w:proofErr w:type="spellStart"/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Янъков</w:t>
            </w:r>
            <w:proofErr w:type="spellEnd"/>
          </w:p>
        </w:tc>
        <w:tc>
          <w:tcPr>
            <w:tcW w:w="2319" w:type="dxa"/>
          </w:tcPr>
          <w:p w:rsidR="008246A6" w:rsidRPr="00730585" w:rsidRDefault="00577590" w:rsidP="0064649D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</w:p>
        </w:tc>
        <w:tc>
          <w:tcPr>
            <w:tcW w:w="3651" w:type="dxa"/>
          </w:tcPr>
          <w:p w:rsidR="008246A6" w:rsidRPr="00730585" w:rsidRDefault="00577590" w:rsidP="005437F3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Господинка Георгиева Кръстева ЕГН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тел.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730585" w:rsidRPr="00730585" w:rsidTr="005437F3">
        <w:trPr>
          <w:trHeight w:val="930"/>
        </w:trPr>
        <w:tc>
          <w:tcPr>
            <w:tcW w:w="1668" w:type="dxa"/>
          </w:tcPr>
          <w:p w:rsidR="008246A6" w:rsidRPr="00730585" w:rsidRDefault="00577590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263300034</w:t>
            </w:r>
          </w:p>
        </w:tc>
        <w:tc>
          <w:tcPr>
            <w:tcW w:w="2217" w:type="dxa"/>
          </w:tcPr>
          <w:p w:rsidR="008246A6" w:rsidRPr="00730585" w:rsidRDefault="00577590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Николай Желязков </w:t>
            </w:r>
            <w:proofErr w:type="spellStart"/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Какъров</w:t>
            </w:r>
            <w:proofErr w:type="spellEnd"/>
          </w:p>
        </w:tc>
        <w:tc>
          <w:tcPr>
            <w:tcW w:w="2319" w:type="dxa"/>
          </w:tcPr>
          <w:p w:rsidR="008246A6" w:rsidRPr="00730585" w:rsidRDefault="00577590" w:rsidP="0064649D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651" w:type="dxa"/>
          </w:tcPr>
          <w:p w:rsidR="008246A6" w:rsidRPr="00730585" w:rsidRDefault="00577590" w:rsidP="005437F3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Виолета Атанасова </w:t>
            </w:r>
            <w:proofErr w:type="spellStart"/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Владинова</w:t>
            </w:r>
            <w:proofErr w:type="spellEnd"/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ЕГН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тел.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730585" w:rsidRPr="00730585" w:rsidTr="005437F3">
        <w:trPr>
          <w:trHeight w:val="930"/>
        </w:trPr>
        <w:tc>
          <w:tcPr>
            <w:tcW w:w="1668" w:type="dxa"/>
          </w:tcPr>
          <w:p w:rsidR="008246A6" w:rsidRPr="00730585" w:rsidRDefault="00577590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263300037</w:t>
            </w:r>
          </w:p>
        </w:tc>
        <w:tc>
          <w:tcPr>
            <w:tcW w:w="2217" w:type="dxa"/>
          </w:tcPr>
          <w:p w:rsidR="008246A6" w:rsidRPr="00730585" w:rsidRDefault="00577590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Виолета Атанасова </w:t>
            </w:r>
            <w:proofErr w:type="spellStart"/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Владинова</w:t>
            </w:r>
            <w:proofErr w:type="spellEnd"/>
          </w:p>
        </w:tc>
        <w:tc>
          <w:tcPr>
            <w:tcW w:w="2319" w:type="dxa"/>
          </w:tcPr>
          <w:p w:rsidR="008246A6" w:rsidRPr="00730585" w:rsidRDefault="00577590" w:rsidP="0064649D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651" w:type="dxa"/>
          </w:tcPr>
          <w:p w:rsidR="008246A6" w:rsidRPr="00730585" w:rsidRDefault="00577590" w:rsidP="000A4EDF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Красимира Димитрова Петрова ЕГН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тел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730585" w:rsidRPr="00730585" w:rsidTr="005437F3">
        <w:trPr>
          <w:trHeight w:val="930"/>
        </w:trPr>
        <w:tc>
          <w:tcPr>
            <w:tcW w:w="1668" w:type="dxa"/>
          </w:tcPr>
          <w:p w:rsidR="008246A6" w:rsidRPr="00730585" w:rsidRDefault="00577590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2633000</w:t>
            </w:r>
            <w:r w:rsidR="00A3185A"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40</w:t>
            </w:r>
          </w:p>
        </w:tc>
        <w:tc>
          <w:tcPr>
            <w:tcW w:w="2217" w:type="dxa"/>
          </w:tcPr>
          <w:p w:rsidR="008246A6" w:rsidRPr="00730585" w:rsidRDefault="00A3185A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Виолета Димитрова Дамянова</w:t>
            </w:r>
          </w:p>
        </w:tc>
        <w:tc>
          <w:tcPr>
            <w:tcW w:w="2319" w:type="dxa"/>
          </w:tcPr>
          <w:p w:rsidR="008246A6" w:rsidRPr="00730585" w:rsidRDefault="00A3185A" w:rsidP="0064649D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651" w:type="dxa"/>
          </w:tcPr>
          <w:p w:rsidR="008246A6" w:rsidRPr="00730585" w:rsidRDefault="00A3185A" w:rsidP="005437F3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Гергана Димитрова Дамянова ЕГН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тел.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730585" w:rsidRPr="00730585" w:rsidTr="005437F3">
        <w:trPr>
          <w:trHeight w:val="930"/>
        </w:trPr>
        <w:tc>
          <w:tcPr>
            <w:tcW w:w="1668" w:type="dxa"/>
          </w:tcPr>
          <w:p w:rsidR="008246A6" w:rsidRPr="00730585" w:rsidRDefault="00A3185A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263300041</w:t>
            </w:r>
          </w:p>
        </w:tc>
        <w:tc>
          <w:tcPr>
            <w:tcW w:w="2217" w:type="dxa"/>
          </w:tcPr>
          <w:p w:rsidR="008246A6" w:rsidRPr="00730585" w:rsidRDefault="00A3185A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Тянка Димитрова Венева</w:t>
            </w:r>
          </w:p>
        </w:tc>
        <w:tc>
          <w:tcPr>
            <w:tcW w:w="2319" w:type="dxa"/>
          </w:tcPr>
          <w:p w:rsidR="008246A6" w:rsidRPr="00730585" w:rsidRDefault="00A3185A" w:rsidP="0064649D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651" w:type="dxa"/>
          </w:tcPr>
          <w:p w:rsidR="008246A6" w:rsidRPr="00730585" w:rsidRDefault="00A3185A" w:rsidP="000A4EDF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Димитър Иванов </w:t>
            </w:r>
            <w:proofErr w:type="spellStart"/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Янъков</w:t>
            </w:r>
            <w:proofErr w:type="spellEnd"/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ЕГН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тел.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730585" w:rsidRPr="00730585" w:rsidTr="005437F3">
        <w:trPr>
          <w:trHeight w:val="930"/>
        </w:trPr>
        <w:tc>
          <w:tcPr>
            <w:tcW w:w="1668" w:type="dxa"/>
          </w:tcPr>
          <w:p w:rsidR="008246A6" w:rsidRPr="00730585" w:rsidRDefault="00A3185A" w:rsidP="00E334BA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26330004</w:t>
            </w:r>
            <w:r w:rsidR="00E334BA"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217" w:type="dxa"/>
          </w:tcPr>
          <w:p w:rsidR="008246A6" w:rsidRPr="00730585" w:rsidRDefault="00E334BA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Георги     Иванов </w:t>
            </w:r>
            <w:proofErr w:type="spellStart"/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Христакиев</w:t>
            </w:r>
            <w:proofErr w:type="spellEnd"/>
          </w:p>
        </w:tc>
        <w:tc>
          <w:tcPr>
            <w:tcW w:w="2319" w:type="dxa"/>
          </w:tcPr>
          <w:p w:rsidR="008246A6" w:rsidRPr="00730585" w:rsidRDefault="00E334BA" w:rsidP="0064649D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651" w:type="dxa"/>
          </w:tcPr>
          <w:p w:rsidR="008246A6" w:rsidRPr="00730585" w:rsidRDefault="00E334BA" w:rsidP="005437F3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Красимир Цветков      Христов ЕГН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, тел.: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730585" w:rsidRPr="00730585" w:rsidTr="005437F3">
        <w:trPr>
          <w:trHeight w:val="930"/>
        </w:trPr>
        <w:tc>
          <w:tcPr>
            <w:tcW w:w="1668" w:type="dxa"/>
          </w:tcPr>
          <w:p w:rsidR="008246A6" w:rsidRPr="00730585" w:rsidRDefault="00E334BA" w:rsidP="00E334BA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263300045</w:t>
            </w:r>
          </w:p>
        </w:tc>
        <w:tc>
          <w:tcPr>
            <w:tcW w:w="2217" w:type="dxa"/>
          </w:tcPr>
          <w:p w:rsidR="008246A6" w:rsidRPr="00730585" w:rsidRDefault="00E334BA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Господинка Георгиева Кръстева</w:t>
            </w:r>
          </w:p>
        </w:tc>
        <w:tc>
          <w:tcPr>
            <w:tcW w:w="2319" w:type="dxa"/>
          </w:tcPr>
          <w:p w:rsidR="008246A6" w:rsidRPr="00730585" w:rsidRDefault="00E334BA" w:rsidP="0064649D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651" w:type="dxa"/>
          </w:tcPr>
          <w:p w:rsidR="008246A6" w:rsidRPr="00730585" w:rsidRDefault="00E334BA" w:rsidP="005437F3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Красимира Иванова Кирева ЕГН: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, тел.: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730585" w:rsidRPr="00730585" w:rsidTr="005437F3">
        <w:trPr>
          <w:trHeight w:val="930"/>
        </w:trPr>
        <w:tc>
          <w:tcPr>
            <w:tcW w:w="1668" w:type="dxa"/>
          </w:tcPr>
          <w:p w:rsidR="00E334BA" w:rsidRPr="00730585" w:rsidRDefault="00E334BA" w:rsidP="006145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263300045</w:t>
            </w:r>
          </w:p>
        </w:tc>
        <w:tc>
          <w:tcPr>
            <w:tcW w:w="2217" w:type="dxa"/>
          </w:tcPr>
          <w:p w:rsidR="00E334BA" w:rsidRPr="00730585" w:rsidRDefault="00E334BA" w:rsidP="0015177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Антоанета Иванова Христова</w:t>
            </w:r>
          </w:p>
        </w:tc>
        <w:tc>
          <w:tcPr>
            <w:tcW w:w="2319" w:type="dxa"/>
          </w:tcPr>
          <w:p w:rsidR="00E334BA" w:rsidRPr="00730585" w:rsidRDefault="00E334BA" w:rsidP="0064649D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651" w:type="dxa"/>
          </w:tcPr>
          <w:p w:rsidR="00E334BA" w:rsidRPr="00730585" w:rsidRDefault="00E334BA" w:rsidP="005437F3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Десислава Венкова Иванова ЕГН: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  <w:r w:rsidRPr="007305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, тел.: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</w:tbl>
    <w:p w:rsidR="006145A9" w:rsidRPr="00730585" w:rsidRDefault="006145A9" w:rsidP="0064649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3058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263C85" w:rsidRDefault="006145A9" w:rsidP="0073058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3058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lastRenderedPageBreak/>
        <w:t>Решението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 </w:t>
      </w:r>
    </w:p>
    <w:p w:rsidR="00730585" w:rsidRPr="00730585" w:rsidRDefault="00730585" w:rsidP="0073058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30585" w:rsidRPr="00730585" w:rsidRDefault="00730585" w:rsidP="0073058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30585">
        <w:rPr>
          <w:rFonts w:ascii="Times New Roman" w:hAnsi="Times New Roman" w:cs="Times New Roman"/>
          <w:b/>
          <w:sz w:val="28"/>
          <w:szCs w:val="28"/>
          <w:lang w:eastAsia="bg-BG"/>
        </w:rPr>
        <w:t>9.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 Вземане на решение за поправка на </w:t>
      </w:r>
      <w:r>
        <w:rPr>
          <w:rFonts w:ascii="Times New Roman" w:hAnsi="Times New Roman" w:cs="Times New Roman"/>
          <w:sz w:val="28"/>
          <w:szCs w:val="28"/>
          <w:lang w:eastAsia="bg-BG"/>
        </w:rPr>
        <w:t>техническа грешка допусната в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 Решение №15</w:t>
      </w:r>
      <w:r>
        <w:rPr>
          <w:rFonts w:ascii="Times New Roman" w:hAnsi="Times New Roman" w:cs="Times New Roman"/>
          <w:sz w:val="28"/>
          <w:szCs w:val="28"/>
          <w:lang w:eastAsia="bg-BG"/>
        </w:rPr>
        <w:t>0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>/29.09.2015г. на ОИК Харманли, относно името на ч</w:t>
      </w:r>
      <w:r>
        <w:rPr>
          <w:rFonts w:ascii="Times New Roman" w:hAnsi="Times New Roman" w:cs="Times New Roman"/>
          <w:sz w:val="28"/>
          <w:szCs w:val="28"/>
          <w:lang w:eastAsia="bg-BG"/>
        </w:rPr>
        <w:t>лен от  състава на СИК №263300038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bg-BG"/>
        </w:rPr>
        <w:t>Иванка Тенева Димитрова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. </w:t>
      </w:r>
    </w:p>
    <w:p w:rsidR="00730585" w:rsidRPr="00730585" w:rsidRDefault="00730585" w:rsidP="0073058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С вх.№44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>/2</w:t>
      </w:r>
      <w:r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>.10.2015г. на ОИК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Харманли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 е постъпило </w:t>
      </w:r>
      <w:r>
        <w:rPr>
          <w:rFonts w:ascii="Times New Roman" w:hAnsi="Times New Roman" w:cs="Times New Roman"/>
          <w:sz w:val="28"/>
          <w:szCs w:val="28"/>
          <w:lang w:eastAsia="bg-BG"/>
        </w:rPr>
        <w:t>искане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bg-BG"/>
        </w:rPr>
        <w:t>ПП ГЕРБ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 за поправка на </w:t>
      </w:r>
      <w:r>
        <w:rPr>
          <w:rFonts w:ascii="Times New Roman" w:hAnsi="Times New Roman" w:cs="Times New Roman"/>
          <w:sz w:val="28"/>
          <w:szCs w:val="28"/>
          <w:lang w:eastAsia="bg-BG"/>
        </w:rPr>
        <w:t>техническа грешка допусната в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 Решение №15</w:t>
      </w:r>
      <w:r>
        <w:rPr>
          <w:rFonts w:ascii="Times New Roman" w:hAnsi="Times New Roman" w:cs="Times New Roman"/>
          <w:sz w:val="28"/>
          <w:szCs w:val="28"/>
          <w:lang w:eastAsia="bg-BG"/>
        </w:rPr>
        <w:t>0/29.09.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>2015г. на ОИК Харманли, относно името на член от състава на СИК № 2633000</w:t>
      </w:r>
      <w:r>
        <w:rPr>
          <w:rFonts w:ascii="Times New Roman" w:hAnsi="Times New Roman" w:cs="Times New Roman"/>
          <w:sz w:val="28"/>
          <w:szCs w:val="28"/>
          <w:lang w:eastAsia="bg-BG"/>
        </w:rPr>
        <w:t>38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, като в </w:t>
      </w:r>
      <w:r w:rsidR="003F0329">
        <w:rPr>
          <w:rFonts w:ascii="Times New Roman" w:hAnsi="Times New Roman" w:cs="Times New Roman"/>
          <w:sz w:val="28"/>
          <w:szCs w:val="28"/>
          <w:lang w:eastAsia="bg-BG"/>
        </w:rPr>
        <w:t>р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>ешението погрешно е записано името Иванка Тенева Димитрова вместо Иванка Тенева Димова</w:t>
      </w:r>
      <w:r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730585" w:rsidRPr="00730585" w:rsidRDefault="00730585" w:rsidP="0073058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30585">
        <w:rPr>
          <w:rFonts w:ascii="Times New Roman" w:hAnsi="Times New Roman" w:cs="Times New Roman"/>
          <w:sz w:val="28"/>
          <w:szCs w:val="28"/>
          <w:lang w:eastAsia="bg-BG"/>
        </w:rPr>
        <w:t>На основание чл.87, ал.1, т.1 от ИК и Протокол №37/20.10.2015г. ОИК-Харманли с 9 гласа „за“  прие следното</w:t>
      </w:r>
    </w:p>
    <w:p w:rsidR="00730585" w:rsidRPr="00730585" w:rsidRDefault="00730585" w:rsidP="00730585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730585"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№21</w:t>
      </w:r>
      <w:r w:rsidR="003F0329">
        <w:rPr>
          <w:rFonts w:ascii="Times New Roman" w:hAnsi="Times New Roman" w:cs="Times New Roman"/>
          <w:b/>
          <w:sz w:val="28"/>
          <w:szCs w:val="28"/>
          <w:lang w:eastAsia="bg-BG"/>
        </w:rPr>
        <w:t>6</w:t>
      </w:r>
    </w:p>
    <w:p w:rsidR="00730585" w:rsidRPr="00730585" w:rsidRDefault="00730585" w:rsidP="00730585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730585">
        <w:rPr>
          <w:rFonts w:ascii="Times New Roman" w:hAnsi="Times New Roman" w:cs="Times New Roman"/>
          <w:b/>
          <w:sz w:val="28"/>
          <w:szCs w:val="28"/>
          <w:lang w:eastAsia="bg-BG"/>
        </w:rPr>
        <w:t>Харманли, 22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.10.2015г.</w:t>
      </w:r>
    </w:p>
    <w:p w:rsidR="00730585" w:rsidRPr="00730585" w:rsidRDefault="00730585" w:rsidP="0073058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30585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 поправка на </w:t>
      </w:r>
      <w:r>
        <w:rPr>
          <w:rFonts w:ascii="Times New Roman" w:hAnsi="Times New Roman" w:cs="Times New Roman"/>
          <w:sz w:val="28"/>
          <w:szCs w:val="28"/>
          <w:lang w:eastAsia="bg-BG"/>
        </w:rPr>
        <w:t>техническа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 грешка допусната в Решение №15</w:t>
      </w:r>
      <w:r>
        <w:rPr>
          <w:rFonts w:ascii="Times New Roman" w:hAnsi="Times New Roman" w:cs="Times New Roman"/>
          <w:sz w:val="28"/>
          <w:szCs w:val="28"/>
          <w:lang w:eastAsia="bg-BG"/>
        </w:rPr>
        <w:t>0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>/ 29.09.2015г. на ОИК Харманли, относно името на член от състава на СИК № 2633000</w:t>
      </w:r>
      <w:r>
        <w:rPr>
          <w:rFonts w:ascii="Times New Roman" w:hAnsi="Times New Roman" w:cs="Times New Roman"/>
          <w:sz w:val="28"/>
          <w:szCs w:val="28"/>
          <w:lang w:eastAsia="bg-BG"/>
        </w:rPr>
        <w:t>38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 –</w:t>
      </w:r>
      <w:r w:rsidRPr="00730585">
        <w:t xml:space="preserve"> 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Иванка Тенева Димитрова. </w:t>
      </w:r>
    </w:p>
    <w:p w:rsidR="00730585" w:rsidRPr="00730585" w:rsidRDefault="00730585" w:rsidP="0073058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30585">
        <w:rPr>
          <w:rFonts w:ascii="Times New Roman" w:hAnsi="Times New Roman" w:cs="Times New Roman"/>
          <w:sz w:val="28"/>
          <w:szCs w:val="28"/>
          <w:lang w:eastAsia="bg-BG"/>
        </w:rPr>
        <w:t>С вх.№44/22.10.2015г. на ОИК Харманли е постъпило искане от ПП ГЕРБ за поправка на техническа грешка допусната в Решение №150/29.09.2015г. на ОИК Харманли, относно името на член от състава на СИК № 263300038, като в Решението погрешно е записано името Иванка Тенева Димитрова вместо Иванка Тенева Димова.</w:t>
      </w:r>
    </w:p>
    <w:p w:rsidR="00730585" w:rsidRPr="00730585" w:rsidRDefault="00730585" w:rsidP="0073058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и на основание чл.87, ал.1, т.1 от ИК и Протокол №37/20.10.2015г. ОИК-Харманли с 9 гласа „за“  </w:t>
      </w:r>
    </w:p>
    <w:p w:rsidR="00730585" w:rsidRPr="003F0329" w:rsidRDefault="00730585" w:rsidP="003F0329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730585">
        <w:rPr>
          <w:rFonts w:ascii="Times New Roman" w:hAnsi="Times New Roman" w:cs="Times New Roman"/>
          <w:b/>
          <w:sz w:val="28"/>
          <w:szCs w:val="28"/>
          <w:lang w:eastAsia="bg-BG"/>
        </w:rPr>
        <w:t>РЕШИ:</w:t>
      </w:r>
    </w:p>
    <w:p w:rsidR="00730585" w:rsidRPr="00730585" w:rsidRDefault="00730585" w:rsidP="0073058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Допуска поправка на </w:t>
      </w:r>
      <w:r>
        <w:rPr>
          <w:rFonts w:ascii="Times New Roman" w:hAnsi="Times New Roman" w:cs="Times New Roman"/>
          <w:sz w:val="28"/>
          <w:szCs w:val="28"/>
          <w:lang w:eastAsia="bg-BG"/>
        </w:rPr>
        <w:t>техническа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 грешка в Решение №15</w:t>
      </w:r>
      <w:r>
        <w:rPr>
          <w:rFonts w:ascii="Times New Roman" w:hAnsi="Times New Roman" w:cs="Times New Roman"/>
          <w:sz w:val="28"/>
          <w:szCs w:val="28"/>
          <w:lang w:eastAsia="bg-BG"/>
        </w:rPr>
        <w:t>0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>/ 29.09.2015г. на ОИК Харманли, като навсякъде в решението името Иванка Тенева Димитрова да се чете Иванка Тенева Димова.</w:t>
      </w:r>
    </w:p>
    <w:p w:rsidR="00730585" w:rsidRPr="00730585" w:rsidRDefault="00730585" w:rsidP="0073058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30585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263C85" w:rsidRDefault="00730585" w:rsidP="003F032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30585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Решението </w:t>
      </w:r>
      <w:r w:rsidRPr="00730585">
        <w:rPr>
          <w:rFonts w:ascii="Times New Roman" w:hAnsi="Times New Roman" w:cs="Times New Roman"/>
          <w:sz w:val="28"/>
          <w:szCs w:val="28"/>
          <w:lang w:eastAsia="bg-BG"/>
        </w:rPr>
        <w:t>подлежи на оспорване пред ЦИК в 3 дневен срок от обявява нето му  по реда на чл.88 от ИК.</w:t>
      </w:r>
    </w:p>
    <w:p w:rsidR="003F0329" w:rsidRDefault="003F0329" w:rsidP="003F032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87F89" w:rsidRPr="00087F89" w:rsidRDefault="00087F89" w:rsidP="00087F8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val="be-BY" w:eastAsia="bg-BG"/>
        </w:rPr>
        <w:t>10</w:t>
      </w:r>
      <w:r w:rsidRPr="00087F89">
        <w:rPr>
          <w:rFonts w:ascii="Times New Roman" w:hAnsi="Times New Roman" w:cs="Times New Roman"/>
          <w:b/>
          <w:sz w:val="28"/>
          <w:szCs w:val="28"/>
          <w:lang w:val="be-BY" w:eastAsia="bg-BG"/>
        </w:rPr>
        <w:t>.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Приемане на решение за регистрация на </w:t>
      </w:r>
      <w:proofErr w:type="spellStart"/>
      <w:r w:rsidRPr="00087F89"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ДПС</w:t>
      </w:r>
      <w:r w:rsidRPr="00087F89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</w:p>
    <w:p w:rsidR="00087F89" w:rsidRPr="00087F89" w:rsidRDefault="00087F89" w:rsidP="00087F8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Постъпило е заявление от </w:t>
      </w:r>
      <w:r>
        <w:rPr>
          <w:rFonts w:ascii="Times New Roman" w:hAnsi="Times New Roman" w:cs="Times New Roman"/>
          <w:sz w:val="28"/>
          <w:szCs w:val="28"/>
          <w:lang w:eastAsia="bg-BG"/>
        </w:rPr>
        <w:t>ДПС, заведено с вх.№10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от 2</w:t>
      </w:r>
      <w:r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.10.2015г. от Входящия регистър на </w:t>
      </w:r>
      <w:proofErr w:type="spellStart"/>
      <w:r w:rsidRPr="00087F89">
        <w:rPr>
          <w:rFonts w:ascii="Times New Roman" w:hAnsi="Times New Roman" w:cs="Times New Roman"/>
          <w:sz w:val="28"/>
          <w:szCs w:val="28"/>
          <w:lang w:eastAsia="bg-BG"/>
        </w:rPr>
        <w:t>застъпниците</w:t>
      </w:r>
      <w:proofErr w:type="spellEnd"/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в 1</w:t>
      </w:r>
      <w:r>
        <w:rPr>
          <w:rFonts w:ascii="Times New Roman" w:hAnsi="Times New Roman" w:cs="Times New Roman"/>
          <w:sz w:val="28"/>
          <w:szCs w:val="28"/>
          <w:lang w:eastAsia="bg-BG"/>
        </w:rPr>
        <w:t>6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hAnsi="Times New Roman" w:cs="Times New Roman"/>
          <w:sz w:val="28"/>
          <w:szCs w:val="28"/>
          <w:lang w:eastAsia="bg-BG"/>
        </w:rPr>
        <w:t>4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0 часа и подписано от пълномощника </w:t>
      </w:r>
      <w:r>
        <w:rPr>
          <w:rFonts w:ascii="Times New Roman" w:hAnsi="Times New Roman" w:cs="Times New Roman"/>
          <w:sz w:val="28"/>
          <w:szCs w:val="28"/>
          <w:lang w:eastAsia="bg-BG"/>
        </w:rPr>
        <w:t>Сезгин Халил Мустафа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087F89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с искане 2 /два/ броя </w:t>
      </w:r>
      <w:proofErr w:type="spellStart"/>
      <w:r w:rsidRPr="00087F89"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да бъдат регистрирани на кандидатската листа на партията в изборите за общински съветници, кмет на община, кмет на кметства на 25.10.2015г. в община Харманли. Към заявлението е приложено писмено предложение с имената и ЕГН на </w:t>
      </w:r>
      <w:proofErr w:type="spellStart"/>
      <w:r w:rsidRPr="00087F89">
        <w:rPr>
          <w:rFonts w:ascii="Times New Roman" w:hAnsi="Times New Roman" w:cs="Times New Roman"/>
          <w:sz w:val="28"/>
          <w:szCs w:val="28"/>
          <w:lang w:eastAsia="bg-BG"/>
        </w:rPr>
        <w:t>застъпниците</w:t>
      </w:r>
      <w:proofErr w:type="spellEnd"/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на хартиен носител</w:t>
      </w:r>
      <w:r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  </w:t>
      </w:r>
    </w:p>
    <w:p w:rsidR="00087F89" w:rsidRPr="00087F89" w:rsidRDefault="00087F89" w:rsidP="00087F8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val="be-BY" w:eastAsia="bg-BG"/>
        </w:rPr>
      </w:pP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и на </w:t>
      </w:r>
      <w:r w:rsidRPr="00087F89">
        <w:rPr>
          <w:rFonts w:ascii="Times New Roman" w:hAnsi="Times New Roman" w:cs="Times New Roman"/>
          <w:sz w:val="28"/>
          <w:szCs w:val="28"/>
          <w:lang w:val="be-BY" w:eastAsia="bg-BG"/>
        </w:rPr>
        <w:t xml:space="preserve">основание чл.87, ал.1, т.18 и чл.118, ал.1 и ал.2, във връзка с чл.117, ал.3, ал.4 и ал.7 от ИК, във връзка с Решение на ЦИК №2113-МИ от 11.09.2015г. 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ОИК-Харманли с 9 гласа ,,за”  прие  следното  </w:t>
      </w:r>
    </w:p>
    <w:p w:rsidR="00087F89" w:rsidRPr="00087F89" w:rsidRDefault="00087F89" w:rsidP="00087F89">
      <w:pPr>
        <w:shd w:val="clear" w:color="auto" w:fill="FEFEFE"/>
        <w:spacing w:after="0" w:line="270" w:lineRule="atLeast"/>
        <w:ind w:left="2832" w:firstLine="708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b/>
          <w:sz w:val="28"/>
          <w:szCs w:val="28"/>
          <w:lang w:eastAsia="bg-BG"/>
        </w:rPr>
        <w:t>РЕШЕНИЕ №21</w:t>
      </w:r>
      <w:r w:rsidR="003F0329">
        <w:rPr>
          <w:rFonts w:ascii="Times New Roman" w:hAnsi="Times New Roman" w:cs="Times New Roman"/>
          <w:b/>
          <w:sz w:val="28"/>
          <w:szCs w:val="28"/>
          <w:lang w:eastAsia="bg-BG"/>
        </w:rPr>
        <w:t>7</w:t>
      </w:r>
    </w:p>
    <w:p w:rsidR="00087F89" w:rsidRPr="00087F89" w:rsidRDefault="00087F89" w:rsidP="00087F89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Харманли, </w:t>
      </w:r>
      <w:r w:rsidRPr="00087F89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087F89">
        <w:rPr>
          <w:rFonts w:ascii="Times New Roman" w:hAnsi="Times New Roman" w:cs="Times New Roman"/>
          <w:b/>
          <w:sz w:val="28"/>
          <w:szCs w:val="28"/>
          <w:lang w:eastAsia="bg-BG"/>
        </w:rPr>
        <w:t>22.10.2015г.</w:t>
      </w:r>
    </w:p>
    <w:p w:rsidR="00087F89" w:rsidRPr="00087F89" w:rsidRDefault="00087F89" w:rsidP="00087F8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Относно: 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регистрация на </w:t>
      </w:r>
      <w:proofErr w:type="spellStart"/>
      <w:r w:rsidRPr="00087F89"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на кандидатска листа на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ДПС 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за изборите за общински съветници, кмет на община, кмет на кметства на 25.10.2015г. в община Харманли. </w:t>
      </w:r>
    </w:p>
    <w:p w:rsidR="00087F89" w:rsidRDefault="00087F89" w:rsidP="00087F8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Постъпило е заявление от ДПС, заведено с вх.№10 от 22.10.2015г. от Входящия регистър на </w:t>
      </w:r>
      <w:proofErr w:type="spellStart"/>
      <w:r w:rsidRPr="00087F89">
        <w:rPr>
          <w:rFonts w:ascii="Times New Roman" w:hAnsi="Times New Roman" w:cs="Times New Roman"/>
          <w:sz w:val="28"/>
          <w:szCs w:val="28"/>
          <w:lang w:eastAsia="bg-BG"/>
        </w:rPr>
        <w:t>застъпниците</w:t>
      </w:r>
      <w:proofErr w:type="spellEnd"/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в 16.40 часа и подписано от пълномощника Сезгин Халил Мустафа, с искане 2 /два/ броя </w:t>
      </w:r>
      <w:proofErr w:type="spellStart"/>
      <w:r w:rsidRPr="00087F89"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да бъдат регистрирани на кандидатската листа на партията в изборите за общински съветници, кмет на община, кмет на кметства на 25.10.2015г. в община Харманли. Към заявлението е приложено писмено предложение с имената и ЕГН на </w:t>
      </w:r>
      <w:proofErr w:type="spellStart"/>
      <w:r w:rsidRPr="00087F89">
        <w:rPr>
          <w:rFonts w:ascii="Times New Roman" w:hAnsi="Times New Roman" w:cs="Times New Roman"/>
          <w:sz w:val="28"/>
          <w:szCs w:val="28"/>
          <w:lang w:eastAsia="bg-BG"/>
        </w:rPr>
        <w:t>застъпниците</w:t>
      </w:r>
      <w:proofErr w:type="spellEnd"/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на хартиен носител.  </w:t>
      </w:r>
    </w:p>
    <w:p w:rsidR="00087F89" w:rsidRPr="00087F89" w:rsidRDefault="00087F89" w:rsidP="00087F8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ОИК-Харманли констатира, че са изпълнени изискванията на чл.117 и 118 от ИК. </w:t>
      </w:r>
    </w:p>
    <w:p w:rsidR="00087F89" w:rsidRPr="00087F89" w:rsidRDefault="00087F89" w:rsidP="00087F8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val="be-BY" w:eastAsia="bg-BG"/>
        </w:rPr>
      </w:pP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 и  </w:t>
      </w:r>
      <w:r w:rsidRPr="00087F89">
        <w:rPr>
          <w:rFonts w:ascii="Times New Roman" w:hAnsi="Times New Roman" w:cs="Times New Roman"/>
          <w:sz w:val="28"/>
          <w:szCs w:val="28"/>
          <w:lang w:val="be-BY" w:eastAsia="bg-BG"/>
        </w:rPr>
        <w:t xml:space="preserve">на  основание  чл.87, ал.1, т.18 и чл.118, ал.1 и ал.2, във връзка с чл.117, ал.3, ал.4 и ал.7 от ИК, във връзка с Решение на ЦИК №2113-МИ от 11.09.2015г.  Общинска избирателна комисия-Харманли 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с 9 гласа ,,за”  </w:t>
      </w:r>
    </w:p>
    <w:p w:rsidR="00087F89" w:rsidRPr="00087F89" w:rsidRDefault="00087F89" w:rsidP="00087F89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b/>
          <w:sz w:val="28"/>
          <w:szCs w:val="28"/>
          <w:lang w:eastAsia="bg-BG"/>
        </w:rPr>
        <w:t>Р Е Ш И :</w:t>
      </w:r>
    </w:p>
    <w:p w:rsidR="00087F89" w:rsidRPr="00087F89" w:rsidRDefault="00087F89" w:rsidP="00087F8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sz w:val="28"/>
          <w:szCs w:val="28"/>
          <w:lang w:val="be-BY" w:eastAsia="bg-BG"/>
        </w:rPr>
        <w:t xml:space="preserve">Регистрира 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>2/два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/ броя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087F89">
        <w:rPr>
          <w:rFonts w:ascii="Times New Roman" w:hAnsi="Times New Roman" w:cs="Times New Roman"/>
          <w:sz w:val="28"/>
          <w:szCs w:val="28"/>
          <w:lang w:val="be-BY" w:eastAsia="bg-BG"/>
        </w:rPr>
        <w:t xml:space="preserve"> на кандидатска листа на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ДПС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за изборите за общински съветници, кмет на община, кмет на кметства на 25.10.2015г. в община Харманли както следва:</w:t>
      </w:r>
    </w:p>
    <w:tbl>
      <w:tblPr>
        <w:tblW w:w="89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812"/>
        <w:gridCol w:w="2272"/>
      </w:tblGrid>
      <w:tr w:rsidR="00087F89" w:rsidRPr="00087F89" w:rsidTr="00151771">
        <w:trPr>
          <w:trHeight w:val="114"/>
        </w:trPr>
        <w:tc>
          <w:tcPr>
            <w:tcW w:w="850" w:type="dxa"/>
          </w:tcPr>
          <w:p w:rsidR="00087F89" w:rsidRPr="00087F89" w:rsidRDefault="00087F89" w:rsidP="00087F8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087F89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5812" w:type="dxa"/>
          </w:tcPr>
          <w:p w:rsidR="00087F89" w:rsidRPr="00087F89" w:rsidRDefault="00087F89" w:rsidP="00087F89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087F89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Собствено бащино и фамилно име на застъпника</w:t>
            </w:r>
          </w:p>
        </w:tc>
        <w:tc>
          <w:tcPr>
            <w:tcW w:w="2272" w:type="dxa"/>
          </w:tcPr>
          <w:p w:rsidR="00087F89" w:rsidRPr="00087F89" w:rsidRDefault="000A4EDF" w:rsidP="00087F89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ЕГН</w:t>
            </w:r>
          </w:p>
        </w:tc>
      </w:tr>
      <w:tr w:rsidR="00087F89" w:rsidRPr="00087F89" w:rsidTr="00151771">
        <w:trPr>
          <w:trHeight w:val="67"/>
        </w:trPr>
        <w:tc>
          <w:tcPr>
            <w:tcW w:w="850" w:type="dxa"/>
          </w:tcPr>
          <w:p w:rsidR="00087F89" w:rsidRPr="00087F89" w:rsidRDefault="00087F89" w:rsidP="00087F8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087F89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812" w:type="dxa"/>
          </w:tcPr>
          <w:p w:rsidR="00087F89" w:rsidRPr="00087F89" w:rsidRDefault="00087F89" w:rsidP="00087F8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Венцислав Димитров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Димитров</w:t>
            </w:r>
            <w:proofErr w:type="spellEnd"/>
          </w:p>
        </w:tc>
        <w:tc>
          <w:tcPr>
            <w:tcW w:w="2272" w:type="dxa"/>
          </w:tcPr>
          <w:p w:rsidR="00087F89" w:rsidRPr="00087F89" w:rsidRDefault="00087F89" w:rsidP="00087F8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087F89" w:rsidRPr="00087F89" w:rsidTr="00151771">
        <w:trPr>
          <w:trHeight w:val="114"/>
        </w:trPr>
        <w:tc>
          <w:tcPr>
            <w:tcW w:w="850" w:type="dxa"/>
          </w:tcPr>
          <w:p w:rsidR="00087F89" w:rsidRPr="00087F89" w:rsidRDefault="00087F89" w:rsidP="00087F8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087F89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812" w:type="dxa"/>
          </w:tcPr>
          <w:p w:rsidR="00087F89" w:rsidRPr="00087F89" w:rsidRDefault="00087F89" w:rsidP="00087F8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Хубен Кирилов Данаилов</w:t>
            </w:r>
          </w:p>
        </w:tc>
        <w:tc>
          <w:tcPr>
            <w:tcW w:w="2272" w:type="dxa"/>
          </w:tcPr>
          <w:p w:rsidR="00087F89" w:rsidRPr="00087F89" w:rsidRDefault="00087F89" w:rsidP="00087F8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087F89" w:rsidRPr="00087F89" w:rsidRDefault="00087F89" w:rsidP="00087F8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087F89" w:rsidRPr="00087F89" w:rsidRDefault="00087F89" w:rsidP="00087F8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lastRenderedPageBreak/>
        <w:t>Решението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263C85" w:rsidRDefault="00263C85" w:rsidP="00263C8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9E1B9E" w:rsidRPr="009E1B9E" w:rsidRDefault="009E1B9E" w:rsidP="009E1B9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b/>
          <w:sz w:val="28"/>
          <w:szCs w:val="28"/>
          <w:lang w:val="en-US" w:eastAsia="bg-BG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1</w:t>
      </w:r>
      <w:r w:rsidRPr="009E1B9E">
        <w:rPr>
          <w:rFonts w:ascii="Times New Roman" w:hAnsi="Times New Roman" w:cs="Times New Roman"/>
          <w:b/>
          <w:sz w:val="28"/>
          <w:szCs w:val="28"/>
          <w:lang w:val="en-US" w:eastAsia="bg-BG"/>
        </w:rPr>
        <w:t>.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Вземане на решение за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заличаване 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>в състава на СИК 2633000</w:t>
      </w:r>
      <w:r>
        <w:rPr>
          <w:rFonts w:ascii="Times New Roman" w:hAnsi="Times New Roman" w:cs="Times New Roman"/>
          <w:sz w:val="28"/>
          <w:szCs w:val="28"/>
          <w:lang w:eastAsia="bg-BG"/>
        </w:rPr>
        <w:t>34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 по предложение на партия </w:t>
      </w:r>
      <w:proofErr w:type="gramStart"/>
      <w:r w:rsidRPr="009E1B9E">
        <w:rPr>
          <w:rFonts w:ascii="Times New Roman" w:hAnsi="Times New Roman" w:cs="Times New Roman"/>
          <w:sz w:val="28"/>
          <w:szCs w:val="28"/>
          <w:lang w:eastAsia="bg-BG"/>
        </w:rPr>
        <w:t>,,ДВИЖЕНИЕ</w:t>
      </w:r>
      <w:proofErr w:type="gramEnd"/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ЗА ПРАВА И СВОБОДИ“ с вх.№</w:t>
      </w:r>
      <w:r>
        <w:rPr>
          <w:rFonts w:ascii="Times New Roman" w:hAnsi="Times New Roman" w:cs="Times New Roman"/>
          <w:sz w:val="28"/>
          <w:szCs w:val="28"/>
          <w:lang w:eastAsia="bg-BG"/>
        </w:rPr>
        <w:t>46/ 22.10.2015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>г.</w:t>
      </w:r>
    </w:p>
    <w:p w:rsidR="009E1B9E" w:rsidRPr="009E1B9E" w:rsidRDefault="009E1B9E" w:rsidP="009E1B9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С вх.№46/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>22.10.2015г.на ОИК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Харманли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е постъпило предложение от партия ,,ДВИЖЕНИЕ ЗА ПРАВА И СВОБОДИ“ за </w:t>
      </w:r>
      <w:r>
        <w:rPr>
          <w:rFonts w:ascii="Times New Roman" w:hAnsi="Times New Roman" w:cs="Times New Roman"/>
          <w:sz w:val="28"/>
          <w:szCs w:val="28"/>
          <w:lang w:eastAsia="bg-BG"/>
        </w:rPr>
        <w:t>заличаване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в състава на СИК 2633000</w:t>
      </w:r>
      <w:r>
        <w:rPr>
          <w:rFonts w:ascii="Times New Roman" w:hAnsi="Times New Roman" w:cs="Times New Roman"/>
          <w:sz w:val="28"/>
          <w:szCs w:val="28"/>
          <w:lang w:eastAsia="bg-BG"/>
        </w:rPr>
        <w:t>34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Харманли.</w:t>
      </w:r>
    </w:p>
    <w:p w:rsidR="009E1B9E" w:rsidRPr="009E1B9E" w:rsidRDefault="009E1B9E" w:rsidP="009E1B9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На основание чл.87, ал.1, т.1 и т.5, т.6 от ИК ОИК-Харманли с 9 гласа „за“ прие следното </w:t>
      </w:r>
    </w:p>
    <w:p w:rsidR="009E1B9E" w:rsidRPr="009E1B9E" w:rsidRDefault="009E1B9E" w:rsidP="009E1B9E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№21</w:t>
      </w:r>
      <w:r w:rsidR="003F0329">
        <w:rPr>
          <w:rFonts w:ascii="Times New Roman" w:hAnsi="Times New Roman" w:cs="Times New Roman"/>
          <w:b/>
          <w:sz w:val="28"/>
          <w:szCs w:val="28"/>
          <w:lang w:eastAsia="bg-BG"/>
        </w:rPr>
        <w:t>8</w:t>
      </w:r>
    </w:p>
    <w:p w:rsidR="009E1B9E" w:rsidRPr="009E1B9E" w:rsidRDefault="009E1B9E" w:rsidP="009E1B9E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b/>
          <w:sz w:val="28"/>
          <w:szCs w:val="28"/>
          <w:lang w:eastAsia="bg-BG"/>
        </w:rPr>
        <w:t>Харманли, 2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2</w:t>
      </w:r>
      <w:r w:rsidRPr="009E1B9E">
        <w:rPr>
          <w:rFonts w:ascii="Times New Roman" w:hAnsi="Times New Roman" w:cs="Times New Roman"/>
          <w:b/>
          <w:sz w:val="28"/>
          <w:szCs w:val="28"/>
          <w:lang w:eastAsia="bg-BG"/>
        </w:rPr>
        <w:t>.10.2015г.</w:t>
      </w:r>
    </w:p>
    <w:p w:rsidR="009E1B9E" w:rsidRPr="009E1B9E" w:rsidRDefault="009E1B9E" w:rsidP="009E1B9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З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>аличаване в състава на СИК 2633000</w:t>
      </w:r>
      <w:r>
        <w:rPr>
          <w:rFonts w:ascii="Times New Roman" w:hAnsi="Times New Roman" w:cs="Times New Roman"/>
          <w:sz w:val="28"/>
          <w:szCs w:val="28"/>
          <w:lang w:eastAsia="bg-BG"/>
        </w:rPr>
        <w:t>34 за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община Харманли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>по предложение на партия ,,ДВИЖЕНИЕ ЗА ПРАВА И СВОБОДИ“ с вх.№46/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22.10.2015г.  </w:t>
      </w:r>
    </w:p>
    <w:p w:rsidR="009E1B9E" w:rsidRDefault="009E1B9E" w:rsidP="009E1B9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sz w:val="28"/>
          <w:szCs w:val="28"/>
          <w:lang w:eastAsia="bg-BG"/>
        </w:rPr>
        <w:t>С вх.№46/22.10.2015г.на ОИК Харманли е постъпило предложение от партия ,,ДВИЖЕНИЕ ЗА ПРАВА И СВОБОДИ“ за заличаване в състава на СИК 263300034 за Община Харманли.</w:t>
      </w:r>
    </w:p>
    <w:p w:rsidR="009E1B9E" w:rsidRPr="009E1B9E" w:rsidRDefault="009E1B9E" w:rsidP="009E1B9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и на основание чл.87, ал.1, т.1 и т.5, т.6 от ИК ОИК Харманли с 9 гласа „за“  </w:t>
      </w:r>
    </w:p>
    <w:p w:rsidR="009E1B9E" w:rsidRDefault="009E1B9E" w:rsidP="009E1B9E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b/>
          <w:sz w:val="28"/>
          <w:szCs w:val="28"/>
          <w:lang w:eastAsia="bg-BG"/>
        </w:rPr>
        <w:t>РЕШИ:</w:t>
      </w:r>
    </w:p>
    <w:p w:rsidR="009E1B9E" w:rsidRPr="009E1B9E" w:rsidRDefault="009E1B9E" w:rsidP="00A52A2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Заличава </w:t>
      </w:r>
      <w:r w:rsidRPr="00A52A2B">
        <w:rPr>
          <w:rFonts w:ascii="Times New Roman" w:hAnsi="Times New Roman" w:cs="Times New Roman"/>
          <w:sz w:val="28"/>
          <w:szCs w:val="28"/>
          <w:lang w:eastAsia="bg-BG"/>
        </w:rPr>
        <w:t>Георги Хубенов Димитров</w:t>
      </w:r>
      <w:r w:rsidR="00A52A2B" w:rsidRPr="00A52A2B">
        <w:rPr>
          <w:rFonts w:ascii="Times New Roman" w:hAnsi="Times New Roman" w:cs="Times New Roman"/>
          <w:sz w:val="28"/>
          <w:szCs w:val="28"/>
          <w:lang w:eastAsia="bg-BG"/>
        </w:rPr>
        <w:t>-председател на СИК 263300034 за Община Харманли</w:t>
      </w:r>
    </w:p>
    <w:p w:rsidR="009E1B9E" w:rsidRPr="009E1B9E" w:rsidRDefault="009E1B9E" w:rsidP="00A52A2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9E1B9E" w:rsidRDefault="009E1B9E" w:rsidP="009E1B9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   </w:t>
      </w:r>
      <w:r w:rsidRPr="009E1B9E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ab/>
        <w:t>Решението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 </w:t>
      </w:r>
    </w:p>
    <w:p w:rsidR="00151771" w:rsidRPr="009E1B9E" w:rsidRDefault="00151771" w:rsidP="009E1B9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DE66C3" w:rsidRPr="00DE66C3" w:rsidRDefault="00DE66C3" w:rsidP="00DE66C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E66C3">
        <w:rPr>
          <w:rFonts w:ascii="Times New Roman" w:hAnsi="Times New Roman" w:cs="Times New Roman"/>
          <w:b/>
          <w:sz w:val="28"/>
          <w:szCs w:val="28"/>
          <w:lang w:eastAsia="bg-BG"/>
        </w:rPr>
        <w:t>12.</w:t>
      </w: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Вземане на решение за </w:t>
      </w:r>
      <w:r>
        <w:rPr>
          <w:rFonts w:ascii="Times New Roman" w:hAnsi="Times New Roman" w:cs="Times New Roman"/>
          <w:sz w:val="28"/>
          <w:szCs w:val="28"/>
          <w:lang w:eastAsia="bg-BG"/>
        </w:rPr>
        <w:t>назначаване</w:t>
      </w: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 в състава на СИК 2633000</w:t>
      </w:r>
      <w:r>
        <w:rPr>
          <w:rFonts w:ascii="Times New Roman" w:hAnsi="Times New Roman" w:cs="Times New Roman"/>
          <w:sz w:val="28"/>
          <w:szCs w:val="28"/>
          <w:lang w:eastAsia="bg-BG"/>
        </w:rPr>
        <w:t>45</w:t>
      </w: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 по предложение на партия ,,ДВИЖЕНИЕ ЗА ПРАВА И СВОБОДИ“ с вх.№46/ 22.10.2015г.</w:t>
      </w:r>
    </w:p>
    <w:p w:rsidR="00DE66C3" w:rsidRPr="00DE66C3" w:rsidRDefault="00DE66C3" w:rsidP="00DE66C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С вх.№46/22.10.2015г.на ОИК Харманли е постъпило предложение от партия ,,ДВИЖЕНИЕ ЗА ПРАВА И СВОБОДИ“ за </w:t>
      </w:r>
      <w:r>
        <w:rPr>
          <w:rFonts w:ascii="Times New Roman" w:hAnsi="Times New Roman" w:cs="Times New Roman"/>
          <w:sz w:val="28"/>
          <w:szCs w:val="28"/>
          <w:lang w:eastAsia="bg-BG"/>
        </w:rPr>
        <w:t>назначаване в състава на СИК 263300045</w:t>
      </w: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Харманли.</w:t>
      </w:r>
    </w:p>
    <w:p w:rsidR="00DE66C3" w:rsidRPr="00DE66C3" w:rsidRDefault="00DE66C3" w:rsidP="008720E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E66C3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На основание чл.87, ал.1, т.1 и т.5, т.6 от ИК </w:t>
      </w:r>
      <w:r w:rsidR="008720E9">
        <w:rPr>
          <w:rFonts w:ascii="Times New Roman" w:hAnsi="Times New Roman" w:cs="Times New Roman"/>
          <w:sz w:val="28"/>
          <w:szCs w:val="28"/>
          <w:lang w:eastAsia="bg-BG"/>
        </w:rPr>
        <w:t>и във връзка с</w:t>
      </w:r>
      <w:r w:rsidR="008720E9" w:rsidRPr="008720E9">
        <w:t xml:space="preserve"> </w:t>
      </w:r>
      <w:r w:rsidR="008720E9" w:rsidRPr="008720E9">
        <w:rPr>
          <w:rFonts w:ascii="Times New Roman" w:hAnsi="Times New Roman" w:cs="Times New Roman"/>
          <w:sz w:val="28"/>
          <w:szCs w:val="28"/>
          <w:lang w:eastAsia="bg-BG"/>
        </w:rPr>
        <w:t>Р</w:t>
      </w:r>
      <w:r w:rsidR="008720E9">
        <w:rPr>
          <w:rFonts w:ascii="Times New Roman" w:hAnsi="Times New Roman" w:cs="Times New Roman"/>
          <w:sz w:val="28"/>
          <w:szCs w:val="28"/>
          <w:lang w:eastAsia="bg-BG"/>
        </w:rPr>
        <w:t xml:space="preserve">ешение </w:t>
      </w:r>
      <w:r w:rsidR="008720E9" w:rsidRPr="008720E9">
        <w:rPr>
          <w:rFonts w:ascii="Times New Roman" w:hAnsi="Times New Roman" w:cs="Times New Roman"/>
          <w:sz w:val="28"/>
          <w:szCs w:val="28"/>
          <w:lang w:eastAsia="bg-BG"/>
        </w:rPr>
        <w:t>№20</w:t>
      </w:r>
      <w:r w:rsidR="008720E9">
        <w:rPr>
          <w:rFonts w:ascii="Times New Roman" w:hAnsi="Times New Roman" w:cs="Times New Roman"/>
          <w:sz w:val="28"/>
          <w:szCs w:val="28"/>
          <w:lang w:eastAsia="bg-BG"/>
        </w:rPr>
        <w:t>/11.</w:t>
      </w:r>
      <w:r w:rsidR="008720E9" w:rsidRPr="008720E9">
        <w:rPr>
          <w:rFonts w:ascii="Times New Roman" w:hAnsi="Times New Roman" w:cs="Times New Roman"/>
          <w:sz w:val="28"/>
          <w:szCs w:val="28"/>
          <w:lang w:eastAsia="bg-BG"/>
        </w:rPr>
        <w:t>09.2015г.</w:t>
      </w:r>
      <w:r w:rsidR="008720E9">
        <w:rPr>
          <w:rFonts w:ascii="Times New Roman" w:hAnsi="Times New Roman" w:cs="Times New Roman"/>
          <w:sz w:val="28"/>
          <w:szCs w:val="28"/>
          <w:lang w:eastAsia="bg-BG"/>
        </w:rPr>
        <w:t xml:space="preserve"> на </w:t>
      </w: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ОИК-Харманли с 9 гласа „за“ прие следното </w:t>
      </w:r>
    </w:p>
    <w:p w:rsidR="00DE66C3" w:rsidRPr="00DE66C3" w:rsidRDefault="00DE66C3" w:rsidP="00DE66C3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DE66C3"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№21</w:t>
      </w:r>
      <w:r w:rsidR="003F0329">
        <w:rPr>
          <w:rFonts w:ascii="Times New Roman" w:hAnsi="Times New Roman" w:cs="Times New Roman"/>
          <w:b/>
          <w:sz w:val="28"/>
          <w:szCs w:val="28"/>
          <w:lang w:eastAsia="bg-BG"/>
        </w:rPr>
        <w:t>9</w:t>
      </w:r>
    </w:p>
    <w:p w:rsidR="00DE66C3" w:rsidRPr="00DE66C3" w:rsidRDefault="00DE66C3" w:rsidP="00DE66C3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DE66C3">
        <w:rPr>
          <w:rFonts w:ascii="Times New Roman" w:hAnsi="Times New Roman" w:cs="Times New Roman"/>
          <w:b/>
          <w:sz w:val="28"/>
          <w:szCs w:val="28"/>
          <w:lang w:eastAsia="bg-BG"/>
        </w:rPr>
        <w:t>Харманли, 22.10.2015г.</w:t>
      </w:r>
    </w:p>
    <w:p w:rsidR="00DE66C3" w:rsidRPr="00DE66C3" w:rsidRDefault="00DE66C3" w:rsidP="00DE66C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E66C3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Назначаване</w:t>
      </w: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 в състава на СИК 2633000</w:t>
      </w:r>
      <w:r>
        <w:rPr>
          <w:rFonts w:ascii="Times New Roman" w:hAnsi="Times New Roman" w:cs="Times New Roman"/>
          <w:sz w:val="28"/>
          <w:szCs w:val="28"/>
          <w:lang w:eastAsia="bg-BG"/>
        </w:rPr>
        <w:t>45</w:t>
      </w: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  по предложение на партия ,,ДВИЖЕНИЕ ЗА ПРАВА И СВОБОДИ“ с вх.№46/ 22.10.2015г.  </w:t>
      </w:r>
    </w:p>
    <w:p w:rsidR="00DE66C3" w:rsidRDefault="00DE66C3" w:rsidP="00DE66C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E66C3">
        <w:rPr>
          <w:rFonts w:ascii="Times New Roman" w:hAnsi="Times New Roman" w:cs="Times New Roman"/>
          <w:sz w:val="28"/>
          <w:szCs w:val="28"/>
          <w:lang w:eastAsia="bg-BG"/>
        </w:rPr>
        <w:t>С вх.№46/22.10.2015г.на ОИК Харманли е постъпило предложение от партия ,,ДВИЖЕНИЕ ЗА ПРАВА И СВОБОДИ“ за назначаване в състава на СИК 263300045 за Община Харманли.</w:t>
      </w:r>
    </w:p>
    <w:p w:rsidR="00DE66C3" w:rsidRPr="00DE66C3" w:rsidRDefault="00DE66C3" w:rsidP="008720E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и на основание чл.87, ал.1, т.1 и т.5, т.6 от ИК </w:t>
      </w:r>
      <w:r w:rsidR="008720E9" w:rsidRPr="008720E9">
        <w:rPr>
          <w:rFonts w:ascii="Times New Roman" w:hAnsi="Times New Roman" w:cs="Times New Roman"/>
          <w:sz w:val="28"/>
          <w:szCs w:val="28"/>
          <w:lang w:eastAsia="bg-BG"/>
        </w:rPr>
        <w:t>и във връзка с Решение №20/11.09.2015г. на ОИК-Харманли</w:t>
      </w:r>
      <w:r w:rsidR="008720E9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8720E9" w:rsidRPr="008720E9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ОИК Харманли с 9 гласа „за“  </w:t>
      </w:r>
    </w:p>
    <w:p w:rsidR="00DE66C3" w:rsidRPr="00DE66C3" w:rsidRDefault="00DE66C3" w:rsidP="00DE66C3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DE66C3">
        <w:rPr>
          <w:rFonts w:ascii="Times New Roman" w:hAnsi="Times New Roman" w:cs="Times New Roman"/>
          <w:b/>
          <w:sz w:val="28"/>
          <w:szCs w:val="28"/>
          <w:lang w:eastAsia="bg-BG"/>
        </w:rPr>
        <w:t>РЕШИ:</w:t>
      </w:r>
    </w:p>
    <w:p w:rsidR="00DE66C3" w:rsidRPr="00DE66C3" w:rsidRDefault="00DE66C3" w:rsidP="00DE66C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E66C3">
        <w:rPr>
          <w:rFonts w:ascii="Times New Roman" w:hAnsi="Times New Roman" w:cs="Times New Roman"/>
          <w:b/>
          <w:sz w:val="28"/>
          <w:szCs w:val="28"/>
          <w:lang w:eastAsia="bg-BG"/>
        </w:rPr>
        <w:t>Назначава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Димитрина Тодорова Кръстева</w:t>
      </w:r>
      <w:r w:rsidRPr="00DE66C3">
        <w:rPr>
          <w:rFonts w:ascii="Times New Roman" w:hAnsi="Times New Roman" w:cs="Times New Roman"/>
          <w:sz w:val="28"/>
          <w:szCs w:val="28"/>
          <w:lang w:eastAsia="bg-BG"/>
        </w:rPr>
        <w:t>-</w:t>
      </w:r>
      <w:r>
        <w:rPr>
          <w:rFonts w:ascii="Times New Roman" w:hAnsi="Times New Roman" w:cs="Times New Roman"/>
          <w:sz w:val="28"/>
          <w:szCs w:val="28"/>
          <w:lang w:eastAsia="bg-BG"/>
        </w:rPr>
        <w:t>член на СИК 263300045</w:t>
      </w: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</w:t>
      </w:r>
      <w:r w:rsidR="008720E9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DE66C3" w:rsidRPr="00DE66C3" w:rsidRDefault="00DE66C3" w:rsidP="00DE66C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E66C3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087F89" w:rsidRDefault="00DE66C3" w:rsidP="00263C8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    </w:t>
      </w:r>
      <w:r w:rsidRPr="00DE66C3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DE66C3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</w:t>
      </w:r>
      <w:r w:rsidR="00A97F74">
        <w:rPr>
          <w:rFonts w:ascii="Times New Roman" w:hAnsi="Times New Roman" w:cs="Times New Roman"/>
          <w:sz w:val="28"/>
          <w:szCs w:val="28"/>
          <w:lang w:eastAsia="bg-BG"/>
        </w:rPr>
        <w:t xml:space="preserve">то му  по реда на чл.88 от ИК. </w:t>
      </w:r>
    </w:p>
    <w:p w:rsidR="00A97F74" w:rsidRDefault="00A97F74" w:rsidP="00263C8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51771" w:rsidRPr="00151771" w:rsidRDefault="00151771" w:rsidP="0015177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51771">
        <w:rPr>
          <w:rFonts w:ascii="Times New Roman" w:hAnsi="Times New Roman" w:cs="Times New Roman"/>
          <w:b/>
          <w:sz w:val="28"/>
          <w:szCs w:val="28"/>
          <w:lang w:val="en-US" w:eastAsia="bg-BG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3</w:t>
      </w:r>
      <w:r w:rsidRPr="00151771">
        <w:rPr>
          <w:rFonts w:ascii="Times New Roman" w:hAnsi="Times New Roman" w:cs="Times New Roman"/>
          <w:b/>
          <w:sz w:val="28"/>
          <w:szCs w:val="28"/>
          <w:lang w:val="en-US" w:eastAsia="bg-BG"/>
        </w:rPr>
        <w:t>.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>Вземане на решение за промени в състава на СИК 2633000</w:t>
      </w:r>
      <w:r>
        <w:rPr>
          <w:rFonts w:ascii="Times New Roman" w:hAnsi="Times New Roman" w:cs="Times New Roman"/>
          <w:sz w:val="28"/>
          <w:szCs w:val="28"/>
          <w:lang w:eastAsia="bg-BG"/>
        </w:rPr>
        <w:t>24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 xml:space="preserve"> по пред </w:t>
      </w:r>
      <w:proofErr w:type="spellStart"/>
      <w:r w:rsidRPr="00151771">
        <w:rPr>
          <w:rFonts w:ascii="Times New Roman" w:hAnsi="Times New Roman" w:cs="Times New Roman"/>
          <w:sz w:val="28"/>
          <w:szCs w:val="28"/>
          <w:lang w:eastAsia="bg-BG"/>
        </w:rPr>
        <w:t>ложение</w:t>
      </w:r>
      <w:proofErr w:type="spellEnd"/>
      <w:r w:rsidRPr="00151771">
        <w:rPr>
          <w:rFonts w:ascii="Times New Roman" w:hAnsi="Times New Roman" w:cs="Times New Roman"/>
          <w:sz w:val="28"/>
          <w:szCs w:val="28"/>
          <w:lang w:eastAsia="bg-BG"/>
        </w:rPr>
        <w:t xml:space="preserve"> на партия </w:t>
      </w:r>
      <w:proofErr w:type="gramStart"/>
      <w:r w:rsidRPr="00151771">
        <w:rPr>
          <w:rFonts w:ascii="Times New Roman" w:hAnsi="Times New Roman" w:cs="Times New Roman"/>
          <w:sz w:val="28"/>
          <w:szCs w:val="28"/>
          <w:lang w:eastAsia="bg-BG"/>
        </w:rPr>
        <w:t>,,ДВИЖЕНИЕ</w:t>
      </w:r>
      <w:proofErr w:type="gramEnd"/>
      <w:r w:rsidRPr="00151771">
        <w:rPr>
          <w:rFonts w:ascii="Times New Roman" w:hAnsi="Times New Roman" w:cs="Times New Roman"/>
          <w:sz w:val="28"/>
          <w:szCs w:val="28"/>
          <w:lang w:eastAsia="bg-BG"/>
        </w:rPr>
        <w:t xml:space="preserve"> ЗА ПРАВА И СВОБОДИ“ с вх.№</w:t>
      </w:r>
      <w:r>
        <w:rPr>
          <w:rFonts w:ascii="Times New Roman" w:hAnsi="Times New Roman" w:cs="Times New Roman"/>
          <w:sz w:val="28"/>
          <w:szCs w:val="28"/>
          <w:lang w:eastAsia="bg-BG"/>
        </w:rPr>
        <w:t>46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>/2</w:t>
      </w:r>
      <w:r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>.10. 2015г.</w:t>
      </w:r>
    </w:p>
    <w:p w:rsidR="00151771" w:rsidRPr="00151771" w:rsidRDefault="00151771" w:rsidP="0015177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51771">
        <w:rPr>
          <w:rFonts w:ascii="Times New Roman" w:hAnsi="Times New Roman" w:cs="Times New Roman"/>
          <w:sz w:val="28"/>
          <w:szCs w:val="28"/>
          <w:lang w:eastAsia="bg-BG"/>
        </w:rPr>
        <w:t>С вх.№</w:t>
      </w:r>
      <w:r>
        <w:rPr>
          <w:rFonts w:ascii="Times New Roman" w:hAnsi="Times New Roman" w:cs="Times New Roman"/>
          <w:sz w:val="28"/>
          <w:szCs w:val="28"/>
          <w:lang w:eastAsia="bg-BG"/>
        </w:rPr>
        <w:t>4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>6/2</w:t>
      </w:r>
      <w:r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>.10.2015г. на ОИК Харманли е постъпило предложение от партия ,,ДВИЖЕНИЕ ЗА ПРАВА И СВОБОДИ“ за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смяна в състава на СИК 263300024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Харманли.</w:t>
      </w:r>
    </w:p>
    <w:p w:rsidR="00151771" w:rsidRPr="00151771" w:rsidRDefault="00151771" w:rsidP="0015177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51771">
        <w:rPr>
          <w:rFonts w:ascii="Times New Roman" w:hAnsi="Times New Roman" w:cs="Times New Roman"/>
          <w:sz w:val="28"/>
          <w:szCs w:val="28"/>
          <w:lang w:eastAsia="bg-BG"/>
        </w:rPr>
        <w:t xml:space="preserve">На основание чл.87, ал.1, т.1 и т.5, т.6 от ИК ОИК-Харманли с 9 гласа „за“ прие следното </w:t>
      </w:r>
    </w:p>
    <w:p w:rsidR="00151771" w:rsidRPr="00151771" w:rsidRDefault="00151771" w:rsidP="00151771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151771"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</w:t>
      </w:r>
      <w:r w:rsidR="003F0329">
        <w:rPr>
          <w:rFonts w:ascii="Times New Roman" w:hAnsi="Times New Roman" w:cs="Times New Roman"/>
          <w:b/>
          <w:sz w:val="28"/>
          <w:szCs w:val="28"/>
          <w:lang w:eastAsia="bg-BG"/>
        </w:rPr>
        <w:t>20</w:t>
      </w:r>
    </w:p>
    <w:p w:rsidR="00151771" w:rsidRPr="00151771" w:rsidRDefault="00151771" w:rsidP="00151771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151771">
        <w:rPr>
          <w:rFonts w:ascii="Times New Roman" w:hAnsi="Times New Roman" w:cs="Times New Roman"/>
          <w:b/>
          <w:sz w:val="28"/>
          <w:szCs w:val="28"/>
          <w:lang w:eastAsia="bg-BG"/>
        </w:rPr>
        <w:t>Харманли, 22.10.2015г.</w:t>
      </w:r>
    </w:p>
    <w:p w:rsidR="00151771" w:rsidRPr="00151771" w:rsidRDefault="00151771" w:rsidP="0015177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51771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 xml:space="preserve"> Промени в състава на СИК 2633000</w:t>
      </w:r>
      <w:r>
        <w:rPr>
          <w:rFonts w:ascii="Times New Roman" w:hAnsi="Times New Roman" w:cs="Times New Roman"/>
          <w:sz w:val="28"/>
          <w:szCs w:val="28"/>
          <w:lang w:eastAsia="bg-BG"/>
        </w:rPr>
        <w:t>24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 xml:space="preserve"> в община Харманли </w:t>
      </w:r>
      <w:proofErr w:type="spellStart"/>
      <w:r w:rsidRPr="00151771">
        <w:rPr>
          <w:rFonts w:ascii="Times New Roman" w:hAnsi="Times New Roman" w:cs="Times New Roman"/>
          <w:sz w:val="28"/>
          <w:szCs w:val="28"/>
          <w:lang w:eastAsia="bg-BG"/>
        </w:rPr>
        <w:t>попредложение</w:t>
      </w:r>
      <w:proofErr w:type="spellEnd"/>
      <w:r w:rsidRPr="00151771">
        <w:rPr>
          <w:rFonts w:ascii="Times New Roman" w:hAnsi="Times New Roman" w:cs="Times New Roman"/>
          <w:sz w:val="28"/>
          <w:szCs w:val="28"/>
          <w:lang w:eastAsia="bg-BG"/>
        </w:rPr>
        <w:t xml:space="preserve"> на партия ,,ДВИЖЕНИЕ ЗА ПРАВА И СВОБОДИ“ с вх.№</w:t>
      </w:r>
      <w:r>
        <w:rPr>
          <w:rFonts w:ascii="Times New Roman" w:hAnsi="Times New Roman" w:cs="Times New Roman"/>
          <w:sz w:val="28"/>
          <w:szCs w:val="28"/>
          <w:lang w:eastAsia="bg-BG"/>
        </w:rPr>
        <w:t>4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>6/ 2</w:t>
      </w:r>
      <w:r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 xml:space="preserve">.10.2015г.  </w:t>
      </w:r>
    </w:p>
    <w:p w:rsidR="00151771" w:rsidRPr="00151771" w:rsidRDefault="00151771" w:rsidP="0015177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51771">
        <w:rPr>
          <w:rFonts w:ascii="Times New Roman" w:hAnsi="Times New Roman" w:cs="Times New Roman"/>
          <w:sz w:val="28"/>
          <w:szCs w:val="28"/>
          <w:lang w:eastAsia="bg-BG"/>
        </w:rPr>
        <w:lastRenderedPageBreak/>
        <w:t>С вх.№</w:t>
      </w:r>
      <w:r>
        <w:rPr>
          <w:rFonts w:ascii="Times New Roman" w:hAnsi="Times New Roman" w:cs="Times New Roman"/>
          <w:sz w:val="28"/>
          <w:szCs w:val="28"/>
          <w:lang w:eastAsia="bg-BG"/>
        </w:rPr>
        <w:t>4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>6/2</w:t>
      </w:r>
      <w:r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>.10.2015г. на ОИК Харманли е постъпило предложение от партия ,,ДВИЖЕНИЕ ЗА ПРАВА И СВОБОДИ“ за смяна в състава на СИК 2633000</w:t>
      </w:r>
      <w:r>
        <w:rPr>
          <w:rFonts w:ascii="Times New Roman" w:hAnsi="Times New Roman" w:cs="Times New Roman"/>
          <w:sz w:val="28"/>
          <w:szCs w:val="28"/>
          <w:lang w:eastAsia="bg-BG"/>
        </w:rPr>
        <w:t>24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Харманли.</w:t>
      </w:r>
    </w:p>
    <w:p w:rsidR="00151771" w:rsidRPr="00151771" w:rsidRDefault="00151771" w:rsidP="0015177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51771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и на основание чл.87, ал.1, т.1 и т.5, т.6 от ИК ОИК Харманли с 9 гласа „за“  </w:t>
      </w:r>
    </w:p>
    <w:p w:rsidR="00151771" w:rsidRPr="00151771" w:rsidRDefault="00151771" w:rsidP="00151771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151771">
        <w:rPr>
          <w:rFonts w:ascii="Times New Roman" w:hAnsi="Times New Roman" w:cs="Times New Roman"/>
          <w:b/>
          <w:sz w:val="28"/>
          <w:szCs w:val="28"/>
          <w:lang w:eastAsia="bg-BG"/>
        </w:rPr>
        <w:t>РЕШИ:</w:t>
      </w:r>
    </w:p>
    <w:tbl>
      <w:tblPr>
        <w:tblStyle w:val="a9"/>
        <w:tblW w:w="9214" w:type="dxa"/>
        <w:tblInd w:w="392" w:type="dxa"/>
        <w:tblLook w:val="04A0" w:firstRow="1" w:lastRow="0" w:firstColumn="1" w:lastColumn="0" w:noHBand="0" w:noVBand="1"/>
      </w:tblPr>
      <w:tblGrid>
        <w:gridCol w:w="1707"/>
        <w:gridCol w:w="2524"/>
        <w:gridCol w:w="2297"/>
        <w:gridCol w:w="2686"/>
      </w:tblGrid>
      <w:tr w:rsidR="00151771" w:rsidRPr="00151771" w:rsidTr="00744A9D">
        <w:tc>
          <w:tcPr>
            <w:tcW w:w="1707" w:type="dxa"/>
          </w:tcPr>
          <w:p w:rsidR="00151771" w:rsidRPr="00151771" w:rsidRDefault="00151771" w:rsidP="0015177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524" w:type="dxa"/>
          </w:tcPr>
          <w:p w:rsidR="00151771" w:rsidRPr="00151771" w:rsidRDefault="00151771" w:rsidP="0015177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151771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2297" w:type="dxa"/>
          </w:tcPr>
          <w:p w:rsidR="00151771" w:rsidRPr="00151771" w:rsidRDefault="00151771" w:rsidP="0015177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86" w:type="dxa"/>
          </w:tcPr>
          <w:p w:rsidR="00151771" w:rsidRPr="00151771" w:rsidRDefault="00151771" w:rsidP="0015177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151771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НАЗНАЧАВА</w:t>
            </w:r>
          </w:p>
        </w:tc>
      </w:tr>
      <w:tr w:rsidR="00151771" w:rsidRPr="00151771" w:rsidTr="00744A9D">
        <w:tc>
          <w:tcPr>
            <w:tcW w:w="1707" w:type="dxa"/>
          </w:tcPr>
          <w:p w:rsidR="00151771" w:rsidRPr="00151771" w:rsidRDefault="00151771" w:rsidP="0015177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151771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2524" w:type="dxa"/>
          </w:tcPr>
          <w:p w:rsidR="00151771" w:rsidRPr="00151771" w:rsidRDefault="00151771" w:rsidP="0015177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151771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  <w:tc>
          <w:tcPr>
            <w:tcW w:w="2297" w:type="dxa"/>
          </w:tcPr>
          <w:p w:rsidR="00151771" w:rsidRPr="00151771" w:rsidRDefault="00151771" w:rsidP="0015177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151771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686" w:type="dxa"/>
          </w:tcPr>
          <w:p w:rsidR="00151771" w:rsidRPr="00151771" w:rsidRDefault="00151771" w:rsidP="0015177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151771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</w:tr>
      <w:tr w:rsidR="00151771" w:rsidRPr="00151771" w:rsidTr="00744A9D">
        <w:trPr>
          <w:trHeight w:val="930"/>
        </w:trPr>
        <w:tc>
          <w:tcPr>
            <w:tcW w:w="1707" w:type="dxa"/>
          </w:tcPr>
          <w:p w:rsidR="00151771" w:rsidRPr="00151771" w:rsidRDefault="00151771" w:rsidP="0015177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151771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2633000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2524" w:type="dxa"/>
          </w:tcPr>
          <w:p w:rsidR="00151771" w:rsidRPr="00151771" w:rsidRDefault="00151771" w:rsidP="00151771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Димитрина Тодорова Кръстева</w:t>
            </w:r>
          </w:p>
        </w:tc>
        <w:tc>
          <w:tcPr>
            <w:tcW w:w="2297" w:type="dxa"/>
          </w:tcPr>
          <w:p w:rsidR="00151771" w:rsidRPr="00151771" w:rsidRDefault="00151771" w:rsidP="0015177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</w:p>
        </w:tc>
        <w:tc>
          <w:tcPr>
            <w:tcW w:w="2686" w:type="dxa"/>
          </w:tcPr>
          <w:p w:rsidR="00151771" w:rsidRPr="00151771" w:rsidRDefault="00151771" w:rsidP="000A4EDF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Ембие Сабри Садък                  ЕГН: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  <w:r w:rsidRPr="00151771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, тел.: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0A4ED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  <w:bookmarkStart w:id="0" w:name="_GoBack"/>
            <w:bookmarkEnd w:id="0"/>
          </w:p>
        </w:tc>
      </w:tr>
    </w:tbl>
    <w:p w:rsidR="00151771" w:rsidRPr="00151771" w:rsidRDefault="00151771" w:rsidP="0015177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51771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151771" w:rsidRPr="00151771" w:rsidRDefault="00151771" w:rsidP="00151771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51771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   </w:t>
      </w:r>
      <w:r w:rsidRPr="00151771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ab/>
        <w:t>Решението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 </w:t>
      </w:r>
    </w:p>
    <w:p w:rsidR="00151771" w:rsidRPr="00151771" w:rsidRDefault="00151771" w:rsidP="00151771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942E72" w:rsidRPr="004A36ED" w:rsidRDefault="00942E72" w:rsidP="00942E72">
      <w:pPr>
        <w:shd w:val="clear" w:color="auto" w:fill="FEFEFE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4A36E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</w:t>
      </w:r>
      <w:r w:rsidRPr="004A36ED">
        <w:rPr>
          <w:rFonts w:ascii="Times New Roman" w:hAnsi="Times New Roman" w:cs="Times New Roman"/>
          <w:b/>
          <w:bCs/>
          <w:sz w:val="28"/>
          <w:szCs w:val="28"/>
        </w:rPr>
        <w:t>Председател:………….………….</w:t>
      </w:r>
    </w:p>
    <w:p w:rsidR="00942E72" w:rsidRPr="004A36ED" w:rsidRDefault="00942E72" w:rsidP="00942E7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36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36ED">
        <w:rPr>
          <w:rFonts w:ascii="Times New Roman" w:hAnsi="Times New Roman" w:cs="Times New Roman"/>
          <w:sz w:val="28"/>
          <w:szCs w:val="28"/>
        </w:rPr>
        <w:tab/>
        <w:t>/Наталия Димитрова/</w:t>
      </w:r>
    </w:p>
    <w:p w:rsidR="00942E72" w:rsidRPr="004A36ED" w:rsidRDefault="00942E72" w:rsidP="00942E7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942E72" w:rsidRDefault="00942E72" w:rsidP="00942E72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4A36ED">
        <w:rPr>
          <w:rFonts w:ascii="Times New Roman" w:hAnsi="Times New Roman" w:cs="Times New Roman"/>
          <w:b/>
          <w:sz w:val="28"/>
          <w:szCs w:val="28"/>
        </w:rPr>
        <w:t>Секретар:……..…………………..</w:t>
      </w:r>
    </w:p>
    <w:p w:rsidR="00087F89" w:rsidRDefault="00942E72" w:rsidP="00942E7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401E36">
        <w:rPr>
          <w:rFonts w:ascii="Times New Roman" w:hAnsi="Times New Roman" w:cs="Times New Roman"/>
          <w:sz w:val="28"/>
          <w:szCs w:val="28"/>
        </w:rPr>
        <w:t>/Йорданка Христова</w:t>
      </w:r>
    </w:p>
    <w:p w:rsidR="00BB5F18" w:rsidRDefault="00BB5F18" w:rsidP="003F0329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  <w:lang w:eastAsia="bg-BG"/>
        </w:rPr>
      </w:pPr>
    </w:p>
    <w:sectPr w:rsidR="00BB5F18" w:rsidSect="00A24FF8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shd w:val="clear" w:color="auto" w:fill="FFFFFF"/>
      </w:rPr>
    </w:lvl>
  </w:abstractNum>
  <w:abstractNum w:abstractNumId="1">
    <w:nsid w:val="03F27AFE"/>
    <w:multiLevelType w:val="hybridMultilevel"/>
    <w:tmpl w:val="FDA4295E"/>
    <w:lvl w:ilvl="0" w:tplc="637045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759EE"/>
    <w:multiLevelType w:val="hybridMultilevel"/>
    <w:tmpl w:val="D5166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1B42"/>
    <w:multiLevelType w:val="multilevel"/>
    <w:tmpl w:val="B34E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65E35"/>
    <w:multiLevelType w:val="hybridMultilevel"/>
    <w:tmpl w:val="720A5784"/>
    <w:lvl w:ilvl="0" w:tplc="93C68F5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1D22C8"/>
    <w:multiLevelType w:val="hybridMultilevel"/>
    <w:tmpl w:val="C5AE352E"/>
    <w:lvl w:ilvl="0" w:tplc="767017A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0447B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9C740B"/>
    <w:multiLevelType w:val="hybridMultilevel"/>
    <w:tmpl w:val="EEBE7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46E46"/>
    <w:multiLevelType w:val="hybridMultilevel"/>
    <w:tmpl w:val="92CAD730"/>
    <w:lvl w:ilvl="0" w:tplc="B498CBA2">
      <w:start w:val="1"/>
      <w:numFmt w:val="decimal"/>
      <w:lvlText w:val="%1."/>
      <w:lvlJc w:val="left"/>
      <w:pPr>
        <w:ind w:left="1788" w:hanging="108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171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03509"/>
    <w:multiLevelType w:val="hybridMultilevel"/>
    <w:tmpl w:val="CBC01E74"/>
    <w:lvl w:ilvl="0" w:tplc="E9C028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EF74F3"/>
    <w:multiLevelType w:val="hybridMultilevel"/>
    <w:tmpl w:val="6BFAE332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876779"/>
    <w:multiLevelType w:val="hybridMultilevel"/>
    <w:tmpl w:val="BA4C678C"/>
    <w:lvl w:ilvl="0" w:tplc="8BA0004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FE40F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195E75"/>
    <w:multiLevelType w:val="hybridMultilevel"/>
    <w:tmpl w:val="CF9E59AA"/>
    <w:lvl w:ilvl="0" w:tplc="8598B20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306EF0"/>
    <w:multiLevelType w:val="hybridMultilevel"/>
    <w:tmpl w:val="3E4A2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CD8"/>
    <w:multiLevelType w:val="hybridMultilevel"/>
    <w:tmpl w:val="26BEBA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A2B19"/>
    <w:multiLevelType w:val="hybridMultilevel"/>
    <w:tmpl w:val="DFF0B548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8147404"/>
    <w:multiLevelType w:val="hybridMultilevel"/>
    <w:tmpl w:val="A4BC6C70"/>
    <w:lvl w:ilvl="0" w:tplc="22B00F26">
      <w:start w:val="1"/>
      <w:numFmt w:val="decimal"/>
      <w:lvlText w:val="%1."/>
      <w:lvlJc w:val="left"/>
      <w:pPr>
        <w:ind w:left="16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>
    <w:nsid w:val="78FC2FC4"/>
    <w:multiLevelType w:val="hybridMultilevel"/>
    <w:tmpl w:val="305C9F5C"/>
    <w:lvl w:ilvl="0" w:tplc="106A2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1"/>
  </w:num>
  <w:num w:numId="5">
    <w:abstractNumId w:val="13"/>
  </w:num>
  <w:num w:numId="6">
    <w:abstractNumId w:val="3"/>
  </w:num>
  <w:num w:numId="7">
    <w:abstractNumId w:val="0"/>
  </w:num>
  <w:num w:numId="8">
    <w:abstractNumId w:val="18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  <w:num w:numId="13">
    <w:abstractNumId w:val="17"/>
  </w:num>
  <w:num w:numId="14">
    <w:abstractNumId w:val="19"/>
  </w:num>
  <w:num w:numId="15">
    <w:abstractNumId w:val="7"/>
  </w:num>
  <w:num w:numId="16">
    <w:abstractNumId w:val="4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1"/>
    <w:rsid w:val="000027D7"/>
    <w:rsid w:val="00007073"/>
    <w:rsid w:val="00007C20"/>
    <w:rsid w:val="000138B9"/>
    <w:rsid w:val="00013957"/>
    <w:rsid w:val="000268CE"/>
    <w:rsid w:val="00032B95"/>
    <w:rsid w:val="000444EA"/>
    <w:rsid w:val="00054957"/>
    <w:rsid w:val="00071DDA"/>
    <w:rsid w:val="00072418"/>
    <w:rsid w:val="00075517"/>
    <w:rsid w:val="00076035"/>
    <w:rsid w:val="00080C9B"/>
    <w:rsid w:val="000852D7"/>
    <w:rsid w:val="00086D92"/>
    <w:rsid w:val="00087F89"/>
    <w:rsid w:val="000A14E4"/>
    <w:rsid w:val="000A39AD"/>
    <w:rsid w:val="000A4EDF"/>
    <w:rsid w:val="000B30F5"/>
    <w:rsid w:val="000B3346"/>
    <w:rsid w:val="000D082B"/>
    <w:rsid w:val="000D4BBC"/>
    <w:rsid w:val="000D5982"/>
    <w:rsid w:val="000E4D8F"/>
    <w:rsid w:val="0011179F"/>
    <w:rsid w:val="001150BF"/>
    <w:rsid w:val="00115635"/>
    <w:rsid w:val="001505CD"/>
    <w:rsid w:val="00151771"/>
    <w:rsid w:val="00165202"/>
    <w:rsid w:val="00172030"/>
    <w:rsid w:val="001814F2"/>
    <w:rsid w:val="00191CCC"/>
    <w:rsid w:val="00193277"/>
    <w:rsid w:val="001A0EBE"/>
    <w:rsid w:val="001B20C2"/>
    <w:rsid w:val="001B2A92"/>
    <w:rsid w:val="001B5EBF"/>
    <w:rsid w:val="001D3526"/>
    <w:rsid w:val="001D361E"/>
    <w:rsid w:val="001E2B2E"/>
    <w:rsid w:val="0020280A"/>
    <w:rsid w:val="00205A72"/>
    <w:rsid w:val="0021193F"/>
    <w:rsid w:val="00214AAA"/>
    <w:rsid w:val="002331C3"/>
    <w:rsid w:val="00234F83"/>
    <w:rsid w:val="002369AF"/>
    <w:rsid w:val="00241985"/>
    <w:rsid w:val="00242309"/>
    <w:rsid w:val="00245111"/>
    <w:rsid w:val="00257C9A"/>
    <w:rsid w:val="002604DA"/>
    <w:rsid w:val="00263C85"/>
    <w:rsid w:val="00266A5C"/>
    <w:rsid w:val="00274314"/>
    <w:rsid w:val="00281CAD"/>
    <w:rsid w:val="00285A0B"/>
    <w:rsid w:val="00294A7C"/>
    <w:rsid w:val="00296084"/>
    <w:rsid w:val="00296402"/>
    <w:rsid w:val="002A2352"/>
    <w:rsid w:val="002A2E9F"/>
    <w:rsid w:val="002A41D6"/>
    <w:rsid w:val="002A6816"/>
    <w:rsid w:val="002B1DF8"/>
    <w:rsid w:val="002B279E"/>
    <w:rsid w:val="002C2992"/>
    <w:rsid w:val="002C29C4"/>
    <w:rsid w:val="002C468B"/>
    <w:rsid w:val="002C766A"/>
    <w:rsid w:val="002D7A50"/>
    <w:rsid w:val="002E0B1D"/>
    <w:rsid w:val="002E7304"/>
    <w:rsid w:val="002F2971"/>
    <w:rsid w:val="00302EC3"/>
    <w:rsid w:val="00302F16"/>
    <w:rsid w:val="00321993"/>
    <w:rsid w:val="00323FDF"/>
    <w:rsid w:val="00324C46"/>
    <w:rsid w:val="00327C54"/>
    <w:rsid w:val="00332218"/>
    <w:rsid w:val="00337044"/>
    <w:rsid w:val="00353AAA"/>
    <w:rsid w:val="00357540"/>
    <w:rsid w:val="0037186D"/>
    <w:rsid w:val="00376936"/>
    <w:rsid w:val="0038464F"/>
    <w:rsid w:val="003911EE"/>
    <w:rsid w:val="00393ACB"/>
    <w:rsid w:val="003A038B"/>
    <w:rsid w:val="003A2C1B"/>
    <w:rsid w:val="003A46C0"/>
    <w:rsid w:val="003C466C"/>
    <w:rsid w:val="003D15F5"/>
    <w:rsid w:val="003F0329"/>
    <w:rsid w:val="00401E36"/>
    <w:rsid w:val="00410953"/>
    <w:rsid w:val="00411020"/>
    <w:rsid w:val="00421C42"/>
    <w:rsid w:val="00423AFA"/>
    <w:rsid w:val="00433721"/>
    <w:rsid w:val="00441871"/>
    <w:rsid w:val="00450350"/>
    <w:rsid w:val="004540F4"/>
    <w:rsid w:val="00455AB4"/>
    <w:rsid w:val="00456998"/>
    <w:rsid w:val="00462097"/>
    <w:rsid w:val="004627E4"/>
    <w:rsid w:val="00470BFD"/>
    <w:rsid w:val="0047133D"/>
    <w:rsid w:val="00474961"/>
    <w:rsid w:val="00481353"/>
    <w:rsid w:val="00485052"/>
    <w:rsid w:val="00492176"/>
    <w:rsid w:val="004950FC"/>
    <w:rsid w:val="004A1B25"/>
    <w:rsid w:val="004A36ED"/>
    <w:rsid w:val="004A4483"/>
    <w:rsid w:val="004B592E"/>
    <w:rsid w:val="004C279D"/>
    <w:rsid w:val="004D704D"/>
    <w:rsid w:val="004E0F08"/>
    <w:rsid w:val="005123D8"/>
    <w:rsid w:val="00521050"/>
    <w:rsid w:val="00527306"/>
    <w:rsid w:val="00535833"/>
    <w:rsid w:val="005379A8"/>
    <w:rsid w:val="005437F3"/>
    <w:rsid w:val="00556B24"/>
    <w:rsid w:val="00557A25"/>
    <w:rsid w:val="005602B6"/>
    <w:rsid w:val="005661D8"/>
    <w:rsid w:val="005730E7"/>
    <w:rsid w:val="00573E75"/>
    <w:rsid w:val="00576DC4"/>
    <w:rsid w:val="00577590"/>
    <w:rsid w:val="00595C42"/>
    <w:rsid w:val="0059667D"/>
    <w:rsid w:val="005B7B86"/>
    <w:rsid w:val="005C7F7A"/>
    <w:rsid w:val="005D1937"/>
    <w:rsid w:val="005E04F9"/>
    <w:rsid w:val="006145A9"/>
    <w:rsid w:val="00622025"/>
    <w:rsid w:val="006308C7"/>
    <w:rsid w:val="00636B34"/>
    <w:rsid w:val="0064649D"/>
    <w:rsid w:val="00652D36"/>
    <w:rsid w:val="00662C0A"/>
    <w:rsid w:val="00663536"/>
    <w:rsid w:val="00673921"/>
    <w:rsid w:val="006739B0"/>
    <w:rsid w:val="0068449A"/>
    <w:rsid w:val="006940C8"/>
    <w:rsid w:val="006B4163"/>
    <w:rsid w:val="006C2DEF"/>
    <w:rsid w:val="006C6DE0"/>
    <w:rsid w:val="006E02B6"/>
    <w:rsid w:val="006F71FE"/>
    <w:rsid w:val="0070050A"/>
    <w:rsid w:val="007270B1"/>
    <w:rsid w:val="00730585"/>
    <w:rsid w:val="007309A1"/>
    <w:rsid w:val="00730C48"/>
    <w:rsid w:val="00731EDC"/>
    <w:rsid w:val="00744A9D"/>
    <w:rsid w:val="007565EA"/>
    <w:rsid w:val="007721BF"/>
    <w:rsid w:val="00775928"/>
    <w:rsid w:val="00775B90"/>
    <w:rsid w:val="00776CC3"/>
    <w:rsid w:val="007A5919"/>
    <w:rsid w:val="007B6B17"/>
    <w:rsid w:val="007C18E7"/>
    <w:rsid w:val="007C41B5"/>
    <w:rsid w:val="007D30D2"/>
    <w:rsid w:val="007E2BB5"/>
    <w:rsid w:val="007E3D22"/>
    <w:rsid w:val="007E5F1F"/>
    <w:rsid w:val="007F4E3A"/>
    <w:rsid w:val="008071A5"/>
    <w:rsid w:val="0081501C"/>
    <w:rsid w:val="008246A6"/>
    <w:rsid w:val="0083232F"/>
    <w:rsid w:val="00833698"/>
    <w:rsid w:val="00836FAF"/>
    <w:rsid w:val="0084225D"/>
    <w:rsid w:val="00844D43"/>
    <w:rsid w:val="00847EEC"/>
    <w:rsid w:val="008500F5"/>
    <w:rsid w:val="00853264"/>
    <w:rsid w:val="00857D70"/>
    <w:rsid w:val="008720E9"/>
    <w:rsid w:val="008721D7"/>
    <w:rsid w:val="00875118"/>
    <w:rsid w:val="008977A8"/>
    <w:rsid w:val="008A22AC"/>
    <w:rsid w:val="008B268C"/>
    <w:rsid w:val="008C2E1F"/>
    <w:rsid w:val="008D51D0"/>
    <w:rsid w:val="008D6671"/>
    <w:rsid w:val="008E007B"/>
    <w:rsid w:val="008E00B5"/>
    <w:rsid w:val="008E57EB"/>
    <w:rsid w:val="008F1425"/>
    <w:rsid w:val="00903E9A"/>
    <w:rsid w:val="009050BE"/>
    <w:rsid w:val="00912064"/>
    <w:rsid w:val="00916AAF"/>
    <w:rsid w:val="009206CF"/>
    <w:rsid w:val="00920AD6"/>
    <w:rsid w:val="009219B6"/>
    <w:rsid w:val="00922EF7"/>
    <w:rsid w:val="009272FA"/>
    <w:rsid w:val="00932DEB"/>
    <w:rsid w:val="0094250B"/>
    <w:rsid w:val="00942E72"/>
    <w:rsid w:val="0094663D"/>
    <w:rsid w:val="00951EEF"/>
    <w:rsid w:val="00956999"/>
    <w:rsid w:val="009663B3"/>
    <w:rsid w:val="0097672F"/>
    <w:rsid w:val="00984766"/>
    <w:rsid w:val="00986CD8"/>
    <w:rsid w:val="009A1BF3"/>
    <w:rsid w:val="009A3C6A"/>
    <w:rsid w:val="009B50D9"/>
    <w:rsid w:val="009B5F74"/>
    <w:rsid w:val="009C6AD4"/>
    <w:rsid w:val="009E1B9E"/>
    <w:rsid w:val="009E5EB0"/>
    <w:rsid w:val="009F6C52"/>
    <w:rsid w:val="00A04C63"/>
    <w:rsid w:val="00A1206F"/>
    <w:rsid w:val="00A13E9E"/>
    <w:rsid w:val="00A24FF8"/>
    <w:rsid w:val="00A3185A"/>
    <w:rsid w:val="00A33192"/>
    <w:rsid w:val="00A34FD2"/>
    <w:rsid w:val="00A35E4A"/>
    <w:rsid w:val="00A36B3C"/>
    <w:rsid w:val="00A37CBA"/>
    <w:rsid w:val="00A436B5"/>
    <w:rsid w:val="00A52A2B"/>
    <w:rsid w:val="00A53F07"/>
    <w:rsid w:val="00A56C64"/>
    <w:rsid w:val="00A63755"/>
    <w:rsid w:val="00A64D1C"/>
    <w:rsid w:val="00A767F9"/>
    <w:rsid w:val="00A8042A"/>
    <w:rsid w:val="00A8065C"/>
    <w:rsid w:val="00A82840"/>
    <w:rsid w:val="00A8382D"/>
    <w:rsid w:val="00A97F74"/>
    <w:rsid w:val="00AB025D"/>
    <w:rsid w:val="00AD0A03"/>
    <w:rsid w:val="00AD420A"/>
    <w:rsid w:val="00AD434A"/>
    <w:rsid w:val="00AD7F93"/>
    <w:rsid w:val="00AE42DD"/>
    <w:rsid w:val="00AE5FE4"/>
    <w:rsid w:val="00AE6C53"/>
    <w:rsid w:val="00AF5182"/>
    <w:rsid w:val="00B0024F"/>
    <w:rsid w:val="00B04FB3"/>
    <w:rsid w:val="00B16488"/>
    <w:rsid w:val="00B210B9"/>
    <w:rsid w:val="00B22368"/>
    <w:rsid w:val="00B237B7"/>
    <w:rsid w:val="00B64229"/>
    <w:rsid w:val="00B7041E"/>
    <w:rsid w:val="00B7467A"/>
    <w:rsid w:val="00B8447F"/>
    <w:rsid w:val="00B92311"/>
    <w:rsid w:val="00BB0FA6"/>
    <w:rsid w:val="00BB5F18"/>
    <w:rsid w:val="00BC6756"/>
    <w:rsid w:val="00BD1293"/>
    <w:rsid w:val="00BF4764"/>
    <w:rsid w:val="00BF6351"/>
    <w:rsid w:val="00C0196A"/>
    <w:rsid w:val="00C04035"/>
    <w:rsid w:val="00C34967"/>
    <w:rsid w:val="00C358A9"/>
    <w:rsid w:val="00C35F96"/>
    <w:rsid w:val="00C422D9"/>
    <w:rsid w:val="00C42E67"/>
    <w:rsid w:val="00C44E83"/>
    <w:rsid w:val="00C604A5"/>
    <w:rsid w:val="00C62D07"/>
    <w:rsid w:val="00C64013"/>
    <w:rsid w:val="00C7243C"/>
    <w:rsid w:val="00C73524"/>
    <w:rsid w:val="00C751AB"/>
    <w:rsid w:val="00C831FA"/>
    <w:rsid w:val="00C85ECF"/>
    <w:rsid w:val="00CA1AB7"/>
    <w:rsid w:val="00CA616B"/>
    <w:rsid w:val="00CA7C72"/>
    <w:rsid w:val="00CC0653"/>
    <w:rsid w:val="00CC2B65"/>
    <w:rsid w:val="00CE1A41"/>
    <w:rsid w:val="00CE4E23"/>
    <w:rsid w:val="00CE6EF8"/>
    <w:rsid w:val="00CF7646"/>
    <w:rsid w:val="00D017CF"/>
    <w:rsid w:val="00D027D9"/>
    <w:rsid w:val="00D03368"/>
    <w:rsid w:val="00D049BB"/>
    <w:rsid w:val="00D0794F"/>
    <w:rsid w:val="00D1016C"/>
    <w:rsid w:val="00D10BC5"/>
    <w:rsid w:val="00D147A9"/>
    <w:rsid w:val="00D1795B"/>
    <w:rsid w:val="00D259B6"/>
    <w:rsid w:val="00D2654B"/>
    <w:rsid w:val="00D60829"/>
    <w:rsid w:val="00D622BA"/>
    <w:rsid w:val="00D659B4"/>
    <w:rsid w:val="00D65D6C"/>
    <w:rsid w:val="00D66EE2"/>
    <w:rsid w:val="00D85859"/>
    <w:rsid w:val="00D956AB"/>
    <w:rsid w:val="00D97C0E"/>
    <w:rsid w:val="00DA227D"/>
    <w:rsid w:val="00DA3564"/>
    <w:rsid w:val="00DA76BB"/>
    <w:rsid w:val="00DA7CEE"/>
    <w:rsid w:val="00DB3FE2"/>
    <w:rsid w:val="00DB4938"/>
    <w:rsid w:val="00DB4B58"/>
    <w:rsid w:val="00DB66D4"/>
    <w:rsid w:val="00DC18DF"/>
    <w:rsid w:val="00DC4000"/>
    <w:rsid w:val="00DE2328"/>
    <w:rsid w:val="00DE33F3"/>
    <w:rsid w:val="00DE4AC3"/>
    <w:rsid w:val="00DE66C3"/>
    <w:rsid w:val="00DF26F6"/>
    <w:rsid w:val="00DF4AE1"/>
    <w:rsid w:val="00DF7F3C"/>
    <w:rsid w:val="00E140CB"/>
    <w:rsid w:val="00E14C16"/>
    <w:rsid w:val="00E2166D"/>
    <w:rsid w:val="00E255E8"/>
    <w:rsid w:val="00E328A1"/>
    <w:rsid w:val="00E334BA"/>
    <w:rsid w:val="00E34F13"/>
    <w:rsid w:val="00E4764E"/>
    <w:rsid w:val="00E4772D"/>
    <w:rsid w:val="00E51ED7"/>
    <w:rsid w:val="00E55EF4"/>
    <w:rsid w:val="00E61AF2"/>
    <w:rsid w:val="00E64DD1"/>
    <w:rsid w:val="00E735EC"/>
    <w:rsid w:val="00E73950"/>
    <w:rsid w:val="00E81E19"/>
    <w:rsid w:val="00E81EAC"/>
    <w:rsid w:val="00E85AF7"/>
    <w:rsid w:val="00E93793"/>
    <w:rsid w:val="00EB106E"/>
    <w:rsid w:val="00EB17F4"/>
    <w:rsid w:val="00ED0154"/>
    <w:rsid w:val="00ED46A2"/>
    <w:rsid w:val="00EF46BF"/>
    <w:rsid w:val="00EF4A14"/>
    <w:rsid w:val="00EF597B"/>
    <w:rsid w:val="00F04D46"/>
    <w:rsid w:val="00F06657"/>
    <w:rsid w:val="00F10780"/>
    <w:rsid w:val="00F10A83"/>
    <w:rsid w:val="00F2134C"/>
    <w:rsid w:val="00F267EF"/>
    <w:rsid w:val="00F26CD5"/>
    <w:rsid w:val="00F3534B"/>
    <w:rsid w:val="00F3757A"/>
    <w:rsid w:val="00F413F0"/>
    <w:rsid w:val="00F60A21"/>
    <w:rsid w:val="00F8011E"/>
    <w:rsid w:val="00F910CC"/>
    <w:rsid w:val="00F9116C"/>
    <w:rsid w:val="00F91E57"/>
    <w:rsid w:val="00F962F6"/>
    <w:rsid w:val="00F96A35"/>
    <w:rsid w:val="00FA4D54"/>
    <w:rsid w:val="00FC41FA"/>
    <w:rsid w:val="00FC52EF"/>
    <w:rsid w:val="00FC7A2B"/>
    <w:rsid w:val="00FE1332"/>
    <w:rsid w:val="00FF005A"/>
    <w:rsid w:val="00FF30A8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270B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F2134C"/>
  </w:style>
  <w:style w:type="paragraph" w:customStyle="1" w:styleId="10">
    <w:name w:val="Нормален (уеб)1"/>
    <w:basedOn w:val="a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писък на абзаци1"/>
    <w:basedOn w:val="a"/>
    <w:rsid w:val="00662C0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qFormat/>
    <w:rsid w:val="00C85ECF"/>
    <w:rPr>
      <w:b/>
      <w:bCs/>
    </w:rPr>
  </w:style>
  <w:style w:type="character" w:customStyle="1" w:styleId="a8">
    <w:name w:val="Основен текст_"/>
    <w:link w:val="12"/>
    <w:rsid w:val="00D017CF"/>
    <w:rPr>
      <w:spacing w:val="4"/>
      <w:sz w:val="21"/>
      <w:szCs w:val="21"/>
      <w:shd w:val="clear" w:color="auto" w:fill="FFFFFF"/>
    </w:rPr>
  </w:style>
  <w:style w:type="paragraph" w:customStyle="1" w:styleId="12">
    <w:name w:val="Основен текст1"/>
    <w:basedOn w:val="a"/>
    <w:link w:val="a8"/>
    <w:rsid w:val="00D017CF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customStyle="1" w:styleId="apple-converted-space">
    <w:name w:val="apple-converted-space"/>
    <w:basedOn w:val="a0"/>
    <w:rsid w:val="005D1937"/>
  </w:style>
  <w:style w:type="table" w:styleId="a9">
    <w:name w:val="Table Grid"/>
    <w:basedOn w:val="a1"/>
    <w:uiPriority w:val="59"/>
    <w:rsid w:val="006C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0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02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270B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F2134C"/>
  </w:style>
  <w:style w:type="paragraph" w:customStyle="1" w:styleId="10">
    <w:name w:val="Нормален (уеб)1"/>
    <w:basedOn w:val="a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писък на абзаци1"/>
    <w:basedOn w:val="a"/>
    <w:rsid w:val="00662C0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qFormat/>
    <w:rsid w:val="00C85ECF"/>
    <w:rPr>
      <w:b/>
      <w:bCs/>
    </w:rPr>
  </w:style>
  <w:style w:type="character" w:customStyle="1" w:styleId="a8">
    <w:name w:val="Основен текст_"/>
    <w:link w:val="12"/>
    <w:rsid w:val="00D017CF"/>
    <w:rPr>
      <w:spacing w:val="4"/>
      <w:sz w:val="21"/>
      <w:szCs w:val="21"/>
      <w:shd w:val="clear" w:color="auto" w:fill="FFFFFF"/>
    </w:rPr>
  </w:style>
  <w:style w:type="paragraph" w:customStyle="1" w:styleId="12">
    <w:name w:val="Основен текст1"/>
    <w:basedOn w:val="a"/>
    <w:link w:val="a8"/>
    <w:rsid w:val="00D017CF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customStyle="1" w:styleId="apple-converted-space">
    <w:name w:val="apple-converted-space"/>
    <w:basedOn w:val="a0"/>
    <w:rsid w:val="005D1937"/>
  </w:style>
  <w:style w:type="table" w:styleId="a9">
    <w:name w:val="Table Grid"/>
    <w:basedOn w:val="a1"/>
    <w:uiPriority w:val="59"/>
    <w:rsid w:val="006C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0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02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8F4B-D370-4208-BEC1-B26F1B32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15</Pages>
  <Words>3876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OIK_2</dc:creator>
  <cp:lastModifiedBy>OIK_2</cp:lastModifiedBy>
  <cp:revision>105</cp:revision>
  <cp:lastPrinted>2015-10-23T09:55:00Z</cp:lastPrinted>
  <dcterms:created xsi:type="dcterms:W3CDTF">2015-10-21T13:32:00Z</dcterms:created>
  <dcterms:modified xsi:type="dcterms:W3CDTF">2015-10-23T10:09:00Z</dcterms:modified>
</cp:coreProperties>
</file>